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79" w:rsidRPr="00DC6C8C" w:rsidRDefault="008A3B79" w:rsidP="00815D15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DC6C8C">
        <w:rPr>
          <w:b/>
          <w:bCs/>
          <w:sz w:val="56"/>
          <w:szCs w:val="56"/>
          <w:u w:val="single"/>
        </w:rPr>
        <w:t>La liaison de correspondance</w:t>
      </w:r>
      <w:r w:rsidR="00740C7F" w:rsidRPr="00DC6C8C">
        <w:rPr>
          <w:b/>
          <w:bCs/>
          <w:sz w:val="56"/>
          <w:szCs w:val="56"/>
          <w:u w:val="single"/>
        </w:rPr>
        <w:t xml:space="preserve"> de la filière </w:t>
      </w:r>
      <w:r w:rsidR="00574672" w:rsidRPr="00DC6C8C">
        <w:rPr>
          <w:b/>
          <w:bCs/>
          <w:sz w:val="56"/>
          <w:szCs w:val="56"/>
          <w:u w:val="single"/>
        </w:rPr>
        <w:t xml:space="preserve">TC </w:t>
      </w:r>
      <w:r w:rsidR="00237A29" w:rsidRPr="00DC6C8C">
        <w:rPr>
          <w:b/>
          <w:bCs/>
          <w:sz w:val="56"/>
          <w:szCs w:val="56"/>
          <w:u w:val="single"/>
        </w:rPr>
        <w:t>Droit P</w:t>
      </w:r>
      <w:r w:rsidR="00E47DF5" w:rsidRPr="00DC6C8C">
        <w:rPr>
          <w:b/>
          <w:bCs/>
          <w:sz w:val="56"/>
          <w:szCs w:val="56"/>
          <w:u w:val="single"/>
        </w:rPr>
        <w:t>ublic</w:t>
      </w:r>
    </w:p>
    <w:p w:rsidR="008A3B79" w:rsidRPr="00DC6C8C" w:rsidRDefault="00815D15" w:rsidP="00815D15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DC6C8C">
        <w:rPr>
          <w:b/>
          <w:bCs/>
          <w:sz w:val="56"/>
          <w:szCs w:val="56"/>
          <w:u w:val="single"/>
        </w:rPr>
        <w:t>Entre</w:t>
      </w:r>
      <w:r w:rsidR="00740C7F" w:rsidRPr="00DC6C8C">
        <w:rPr>
          <w:b/>
          <w:bCs/>
          <w:sz w:val="56"/>
          <w:szCs w:val="56"/>
          <w:u w:val="single"/>
        </w:rPr>
        <w:t xml:space="preserve">la version </w:t>
      </w:r>
      <w:r w:rsidR="008A3B79" w:rsidRPr="00DC6C8C">
        <w:rPr>
          <w:b/>
          <w:bCs/>
          <w:sz w:val="56"/>
          <w:szCs w:val="56"/>
          <w:u w:val="single"/>
        </w:rPr>
        <w:t>2023</w:t>
      </w:r>
      <w:r w:rsidR="001C3EE5">
        <w:rPr>
          <w:b/>
          <w:bCs/>
          <w:sz w:val="56"/>
          <w:szCs w:val="56"/>
          <w:u w:val="single"/>
        </w:rPr>
        <w:t xml:space="preserve"> </w:t>
      </w:r>
      <w:r w:rsidR="008A3B79" w:rsidRPr="00DC6C8C">
        <w:rPr>
          <w:b/>
          <w:bCs/>
          <w:sz w:val="56"/>
          <w:szCs w:val="56"/>
          <w:u w:val="single"/>
        </w:rPr>
        <w:t>et</w:t>
      </w:r>
      <w:r w:rsidR="00740C7F" w:rsidRPr="00DC6C8C">
        <w:rPr>
          <w:b/>
          <w:bCs/>
          <w:sz w:val="56"/>
          <w:szCs w:val="56"/>
          <w:u w:val="single"/>
        </w:rPr>
        <w:t xml:space="preserve"> la version </w:t>
      </w:r>
      <w:r w:rsidR="008A3B79" w:rsidRPr="00DC6C8C">
        <w:rPr>
          <w:b/>
          <w:bCs/>
          <w:sz w:val="56"/>
          <w:szCs w:val="56"/>
          <w:u w:val="single"/>
        </w:rPr>
        <w:t>2025</w:t>
      </w:r>
    </w:p>
    <w:tbl>
      <w:tblPr>
        <w:tblStyle w:val="Grilledutableau"/>
        <w:tblW w:w="8871" w:type="dxa"/>
        <w:tblInd w:w="-318" w:type="dxa"/>
        <w:tblLayout w:type="fixed"/>
        <w:tblLook w:val="04A0"/>
      </w:tblPr>
      <w:tblGrid>
        <w:gridCol w:w="852"/>
        <w:gridCol w:w="3332"/>
        <w:gridCol w:w="760"/>
        <w:gridCol w:w="727"/>
        <w:gridCol w:w="112"/>
        <w:gridCol w:w="3088"/>
      </w:tblGrid>
      <w:tr w:rsidR="008A3B79" w:rsidRPr="00DC6C8C" w:rsidTr="00DC6C8C">
        <w:trPr>
          <w:trHeight w:val="441"/>
        </w:trPr>
        <w:tc>
          <w:tcPr>
            <w:tcW w:w="4184" w:type="dxa"/>
            <w:gridSpan w:val="2"/>
            <w:vAlign w:val="center"/>
          </w:tcPr>
          <w:p w:rsidR="008A3B79" w:rsidRPr="00DC6C8C" w:rsidRDefault="00237A2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S1 (2023)</w:t>
            </w:r>
          </w:p>
        </w:tc>
        <w:tc>
          <w:tcPr>
            <w:tcW w:w="760" w:type="dxa"/>
            <w:vMerge w:val="restart"/>
            <w:vAlign w:val="center"/>
          </w:tcPr>
          <w:p w:rsidR="008A3B79" w:rsidRPr="00DC6C8C" w:rsidRDefault="008A3B7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3927" w:type="dxa"/>
            <w:gridSpan w:val="3"/>
            <w:vAlign w:val="center"/>
          </w:tcPr>
          <w:p w:rsidR="008A3B79" w:rsidRPr="00DC6C8C" w:rsidRDefault="00237A2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S1 (2025)</w:t>
            </w:r>
          </w:p>
        </w:tc>
      </w:tr>
      <w:tr w:rsidR="00574672" w:rsidRPr="00DC6C8C" w:rsidTr="00DC6C8C">
        <w:trPr>
          <w:trHeight w:val="660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l'Etude de Droit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l'Etude de Droit</w:t>
            </w:r>
          </w:p>
        </w:tc>
      </w:tr>
      <w:tr w:rsidR="00574672" w:rsidRPr="00DC6C8C" w:rsidTr="00DC6C8C">
        <w:trPr>
          <w:trHeight w:val="563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 Droit Musulman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 Droit Musulman</w:t>
            </w:r>
          </w:p>
        </w:tc>
      </w:tr>
      <w:tr w:rsidR="00574672" w:rsidRPr="00DC6C8C" w:rsidTr="00DC6C8C">
        <w:trPr>
          <w:trHeight w:val="698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la Science Politique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la Science Politique</w:t>
            </w:r>
          </w:p>
        </w:tc>
      </w:tr>
      <w:tr w:rsidR="00574672" w:rsidRPr="00DC6C8C" w:rsidTr="00DC6C8C">
        <w:trPr>
          <w:trHeight w:val="552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Théorie Générale du Droit Constitutionnel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E47DF5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Théorie Générale du Droit Constitutionnel</w:t>
            </w:r>
          </w:p>
        </w:tc>
      </w:tr>
      <w:tr w:rsidR="00574672" w:rsidRPr="00DC6C8C" w:rsidTr="00DC6C8C">
        <w:trPr>
          <w:trHeight w:val="562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aux sciences économiques et de gestion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l'Economie et à la Gestion</w:t>
            </w:r>
          </w:p>
        </w:tc>
      </w:tr>
      <w:tr w:rsidR="00574672" w:rsidRPr="00DC6C8C" w:rsidTr="00DC6C8C">
        <w:trPr>
          <w:trHeight w:val="696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Soft-Skills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Histoires des Faits et des Institutions Sociales</w:t>
            </w:r>
          </w:p>
        </w:tc>
      </w:tr>
      <w:tr w:rsidR="00574672" w:rsidRPr="00DC6C8C" w:rsidTr="00DC6C8C">
        <w:trPr>
          <w:trHeight w:val="980"/>
        </w:trPr>
        <w:tc>
          <w:tcPr>
            <w:tcW w:w="852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574672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</w:p>
        </w:tc>
        <w:tc>
          <w:tcPr>
            <w:tcW w:w="760" w:type="dxa"/>
            <w:vMerge/>
            <w:vAlign w:val="center"/>
          </w:tcPr>
          <w:p w:rsidR="00574672" w:rsidRPr="00DC6C8C" w:rsidRDefault="00574672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27" w:type="dxa"/>
            <w:vAlign w:val="center"/>
          </w:tcPr>
          <w:p w:rsidR="00574672" w:rsidRPr="00DC6C8C" w:rsidRDefault="00574672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574672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Méthodologie de travail universitaire </w:t>
            </w:r>
          </w:p>
        </w:tc>
      </w:tr>
      <w:tr w:rsidR="008A3B79" w:rsidRPr="00DC6C8C" w:rsidTr="00DC6C8C">
        <w:trPr>
          <w:trHeight w:val="551"/>
        </w:trPr>
        <w:tc>
          <w:tcPr>
            <w:tcW w:w="4184" w:type="dxa"/>
            <w:gridSpan w:val="2"/>
            <w:vAlign w:val="center"/>
          </w:tcPr>
          <w:p w:rsidR="008A3B79" w:rsidRPr="00DC6C8C" w:rsidRDefault="00237A2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S2 (2023)</w:t>
            </w:r>
          </w:p>
        </w:tc>
        <w:tc>
          <w:tcPr>
            <w:tcW w:w="760" w:type="dxa"/>
            <w:vMerge/>
            <w:vAlign w:val="center"/>
          </w:tcPr>
          <w:p w:rsidR="008A3B79" w:rsidRPr="00DC6C8C" w:rsidRDefault="008A3B7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3927" w:type="dxa"/>
            <w:gridSpan w:val="3"/>
            <w:vAlign w:val="center"/>
          </w:tcPr>
          <w:p w:rsidR="008A3B79" w:rsidRPr="00DC6C8C" w:rsidRDefault="00237A2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S2 (2025)</w:t>
            </w:r>
          </w:p>
        </w:tc>
      </w:tr>
      <w:tr w:rsidR="00DC6C8C" w:rsidRPr="00DC6C8C" w:rsidTr="00DC6C8C">
        <w:trPr>
          <w:trHeight w:val="716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pénal général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pénal général</w:t>
            </w:r>
          </w:p>
        </w:tc>
      </w:tr>
      <w:tr w:rsidR="00DC6C8C" w:rsidRPr="00DC6C8C" w:rsidTr="00DC6C8C">
        <w:trPr>
          <w:trHeight w:val="548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aux relations internationales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aux relations internationales</w:t>
            </w:r>
          </w:p>
        </w:tc>
      </w:tr>
      <w:tr w:rsidR="00DC6C8C" w:rsidRPr="00DC6C8C" w:rsidTr="00DC6C8C">
        <w:trPr>
          <w:trHeight w:val="556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Théorie générale des obligations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Théorie générale des obligations</w:t>
            </w:r>
          </w:p>
        </w:tc>
      </w:tr>
      <w:tr w:rsidR="00DC6C8C" w:rsidRPr="00DC6C8C" w:rsidTr="00DC6C8C">
        <w:trPr>
          <w:trHeight w:val="564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Grands systèmes Constitutionnels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Grands systèmes Constitutionnels</w:t>
            </w:r>
          </w:p>
        </w:tc>
      </w:tr>
      <w:tr w:rsidR="00DC6C8C" w:rsidRPr="00DC6C8C" w:rsidTr="00DC6C8C">
        <w:trPr>
          <w:trHeight w:val="686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Organisations administratives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 droit administratif et organisation administrative</w:t>
            </w:r>
          </w:p>
        </w:tc>
      </w:tr>
      <w:tr w:rsidR="00DC6C8C" w:rsidRPr="00DC6C8C" w:rsidTr="00DC6C8C">
        <w:trPr>
          <w:trHeight w:val="711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Digital-skills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b/>
                <w:bCs/>
                <w:color w:val="FF0000"/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Public Economique</w:t>
            </w:r>
          </w:p>
        </w:tc>
      </w:tr>
      <w:tr w:rsidR="00DC6C8C" w:rsidRPr="00DC6C8C" w:rsidTr="00DC6C8C">
        <w:trPr>
          <w:trHeight w:val="692"/>
        </w:trPr>
        <w:tc>
          <w:tcPr>
            <w:tcW w:w="85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32" w:type="dxa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</w:p>
        </w:tc>
        <w:tc>
          <w:tcPr>
            <w:tcW w:w="760" w:type="dxa"/>
            <w:vMerge/>
            <w:vAlign w:val="center"/>
          </w:tcPr>
          <w:p w:rsidR="00DC6C8C" w:rsidRPr="00DC6C8C" w:rsidRDefault="00DC6C8C" w:rsidP="00DC6C8C">
            <w:pPr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DC6C8C" w:rsidRPr="00DC6C8C" w:rsidRDefault="00DC6C8C" w:rsidP="00DC6C8C">
            <w:pPr>
              <w:spacing w:line="24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088" w:type="dxa"/>
            <w:vAlign w:val="center"/>
          </w:tcPr>
          <w:p w:rsidR="00DC6C8C" w:rsidRPr="00DC6C8C" w:rsidRDefault="004B736F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Compétence Numérique et</w:t>
            </w:r>
            <w:r w:rsidR="00DC6C8C"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IA</w:t>
            </w:r>
          </w:p>
        </w:tc>
      </w:tr>
    </w:tbl>
    <w:p w:rsidR="00740C7F" w:rsidRPr="00DC6C8C" w:rsidRDefault="00740C7F" w:rsidP="008A3B79"/>
    <w:tbl>
      <w:tblPr>
        <w:tblStyle w:val="Grilledutableau"/>
        <w:tblW w:w="8597" w:type="dxa"/>
        <w:tblLook w:val="04A0"/>
      </w:tblPr>
      <w:tblGrid>
        <w:gridCol w:w="817"/>
        <w:gridCol w:w="2885"/>
        <w:gridCol w:w="825"/>
        <w:gridCol w:w="751"/>
        <w:gridCol w:w="3319"/>
      </w:tblGrid>
      <w:tr w:rsidR="00DC6C8C" w:rsidRPr="00DC6C8C" w:rsidTr="00237A29">
        <w:trPr>
          <w:trHeight w:val="629"/>
        </w:trPr>
        <w:tc>
          <w:tcPr>
            <w:tcW w:w="3702" w:type="dxa"/>
            <w:gridSpan w:val="2"/>
            <w:vAlign w:val="center"/>
          </w:tcPr>
          <w:p w:rsidR="008A3B79" w:rsidRPr="00DC6C8C" w:rsidRDefault="00E47DF5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lastRenderedPageBreak/>
              <w:t>S3 (2023)</w:t>
            </w:r>
          </w:p>
        </w:tc>
        <w:tc>
          <w:tcPr>
            <w:tcW w:w="825" w:type="dxa"/>
            <w:vMerge w:val="restart"/>
            <w:vAlign w:val="center"/>
          </w:tcPr>
          <w:p w:rsidR="008A3B79" w:rsidRPr="00DC6C8C" w:rsidRDefault="008A3B79" w:rsidP="00237A2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070" w:type="dxa"/>
            <w:gridSpan w:val="2"/>
            <w:vAlign w:val="center"/>
          </w:tcPr>
          <w:p w:rsidR="008A3B79" w:rsidRPr="00DC6C8C" w:rsidRDefault="00E47DF5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S3 (2025)</w:t>
            </w:r>
          </w:p>
        </w:tc>
      </w:tr>
      <w:tr w:rsidR="00DC6C8C" w:rsidRPr="00DC6C8C" w:rsidTr="004B47C2">
        <w:trPr>
          <w:trHeight w:val="617"/>
        </w:trPr>
        <w:tc>
          <w:tcPr>
            <w:tcW w:w="817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8423C0" w:rsidRPr="00DC6C8C" w:rsidRDefault="00DC6C8C" w:rsidP="00DC6C8C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DE LA FAMILLE</w:t>
            </w:r>
          </w:p>
        </w:tc>
        <w:tc>
          <w:tcPr>
            <w:tcW w:w="825" w:type="dxa"/>
            <w:vMerge/>
            <w:vAlign w:val="center"/>
          </w:tcPr>
          <w:p w:rsidR="008423C0" w:rsidRPr="00DC6C8C" w:rsidRDefault="008423C0" w:rsidP="00237A2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8423C0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DE LA FAMILLE</w:t>
            </w:r>
          </w:p>
        </w:tc>
      </w:tr>
      <w:tr w:rsidR="00DC6C8C" w:rsidRPr="00DC6C8C" w:rsidTr="004B47C2">
        <w:trPr>
          <w:trHeight w:val="696"/>
        </w:trPr>
        <w:tc>
          <w:tcPr>
            <w:tcW w:w="817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8423C0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SOCIAL</w:t>
            </w:r>
          </w:p>
        </w:tc>
        <w:tc>
          <w:tcPr>
            <w:tcW w:w="825" w:type="dxa"/>
            <w:vMerge/>
            <w:vAlign w:val="center"/>
          </w:tcPr>
          <w:p w:rsidR="008423C0" w:rsidRPr="00DC6C8C" w:rsidRDefault="008423C0" w:rsidP="00237A2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8423C0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SOCIAL</w:t>
            </w:r>
          </w:p>
        </w:tc>
      </w:tr>
      <w:tr w:rsidR="00DC6C8C" w:rsidRPr="00DC6C8C" w:rsidTr="004B47C2">
        <w:trPr>
          <w:trHeight w:val="706"/>
        </w:trPr>
        <w:tc>
          <w:tcPr>
            <w:tcW w:w="817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8423C0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international public</w:t>
            </w:r>
          </w:p>
        </w:tc>
        <w:tc>
          <w:tcPr>
            <w:tcW w:w="825" w:type="dxa"/>
            <w:vMerge/>
            <w:vAlign w:val="center"/>
          </w:tcPr>
          <w:p w:rsidR="008423C0" w:rsidRPr="00DC6C8C" w:rsidRDefault="008423C0" w:rsidP="00237A2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8423C0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international public</w:t>
            </w:r>
          </w:p>
        </w:tc>
      </w:tr>
      <w:tr w:rsidR="00DC6C8C" w:rsidRPr="00DC6C8C" w:rsidTr="004B47C2">
        <w:trPr>
          <w:trHeight w:val="688"/>
        </w:trPr>
        <w:tc>
          <w:tcPr>
            <w:tcW w:w="817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8423C0" w:rsidRPr="00DC6C8C" w:rsidRDefault="00DC6C8C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Finance publique</w:t>
            </w:r>
          </w:p>
        </w:tc>
        <w:tc>
          <w:tcPr>
            <w:tcW w:w="825" w:type="dxa"/>
            <w:vMerge/>
            <w:vAlign w:val="center"/>
          </w:tcPr>
          <w:p w:rsidR="008423C0" w:rsidRPr="00DC6C8C" w:rsidRDefault="008423C0" w:rsidP="00237A2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8423C0" w:rsidRPr="00DC6C8C" w:rsidRDefault="00D16237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de l'environnement</w:t>
            </w:r>
          </w:p>
        </w:tc>
      </w:tr>
      <w:tr w:rsidR="00DC6C8C" w:rsidRPr="00DC6C8C" w:rsidTr="004B47C2">
        <w:trPr>
          <w:trHeight w:val="698"/>
        </w:trPr>
        <w:tc>
          <w:tcPr>
            <w:tcW w:w="817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8423C0" w:rsidRPr="00DC6C8C" w:rsidRDefault="00D16237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ulture</w:t>
            </w: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rt-</w:t>
            </w: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kills</w:t>
            </w:r>
          </w:p>
        </w:tc>
        <w:tc>
          <w:tcPr>
            <w:tcW w:w="825" w:type="dxa"/>
            <w:vMerge/>
            <w:vAlign w:val="center"/>
          </w:tcPr>
          <w:p w:rsidR="008423C0" w:rsidRPr="00DC6C8C" w:rsidRDefault="008423C0" w:rsidP="00237A2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8423C0" w:rsidRPr="00DC6C8C" w:rsidRDefault="008423C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8423C0" w:rsidRPr="00DC6C8C" w:rsidRDefault="00D16237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Finance publique</w:t>
            </w:r>
          </w:p>
        </w:tc>
      </w:tr>
      <w:tr w:rsidR="00D16237" w:rsidRPr="00DC6C8C" w:rsidTr="004B47C2">
        <w:trPr>
          <w:trHeight w:val="694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Acti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on</w:t>
            </w: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administrative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Acti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on</w:t>
            </w: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administrative</w:t>
            </w:r>
          </w:p>
        </w:tc>
      </w:tr>
      <w:tr w:rsidR="00D16237" w:rsidRPr="00DC6C8C" w:rsidTr="004B47C2">
        <w:trPr>
          <w:trHeight w:val="704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Français</w:t>
            </w:r>
          </w:p>
        </w:tc>
      </w:tr>
      <w:tr w:rsidR="00D16237" w:rsidRPr="00DC6C8C" w:rsidTr="00237A29">
        <w:trPr>
          <w:trHeight w:val="614"/>
        </w:trPr>
        <w:tc>
          <w:tcPr>
            <w:tcW w:w="3702" w:type="dxa"/>
            <w:gridSpan w:val="2"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S4 (2023)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4070" w:type="dxa"/>
            <w:gridSpan w:val="2"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S4 (2025)</w:t>
            </w:r>
          </w:p>
        </w:tc>
      </w:tr>
      <w:tr w:rsidR="00D16237" w:rsidRPr="00DC6C8C" w:rsidTr="004B47C2">
        <w:trPr>
          <w:trHeight w:val="638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Histoire des Idées Politiques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Histoire des Idées Politiques</w:t>
            </w:r>
          </w:p>
        </w:tc>
      </w:tr>
      <w:tr w:rsidR="00D16237" w:rsidRPr="00DC6C8C" w:rsidTr="004B47C2">
        <w:trPr>
          <w:trHeight w:val="562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Organisation Judiciaire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Organisation Judiciaire</w:t>
            </w:r>
          </w:p>
        </w:tc>
      </w:tr>
      <w:tr w:rsidR="00D16237" w:rsidRPr="00DC6C8C" w:rsidTr="004B47C2">
        <w:trPr>
          <w:trHeight w:val="556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Droits de l'Homme et Libertés Publiques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16237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Droits de l'Homme et Libertés Publiques</w:t>
            </w:r>
          </w:p>
        </w:tc>
      </w:tr>
      <w:tr w:rsidR="00D16237" w:rsidRPr="00DC6C8C" w:rsidTr="004B47C2">
        <w:trPr>
          <w:trHeight w:val="866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790B61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90B6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Contentieux Administratif et financier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790B61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90B6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Contentieux Administratif</w:t>
            </w:r>
          </w:p>
        </w:tc>
      </w:tr>
      <w:tr w:rsidR="00D16237" w:rsidRPr="00DC6C8C" w:rsidTr="004B47C2">
        <w:trPr>
          <w:trHeight w:val="676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790B61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90B6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Foncier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790B61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90B6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Processuel</w:t>
            </w:r>
          </w:p>
        </w:tc>
      </w:tr>
      <w:tr w:rsidR="00D16237" w:rsidRPr="00DC6C8C" w:rsidTr="004B47C2">
        <w:trPr>
          <w:trHeight w:val="700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790B61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90B6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Soft skils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790B61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790B61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Les Grands Problèmes Politique</w:t>
            </w:r>
          </w:p>
        </w:tc>
      </w:tr>
      <w:tr w:rsidR="00D16237" w:rsidRPr="00DC6C8C" w:rsidTr="004B47C2">
        <w:trPr>
          <w:trHeight w:val="838"/>
        </w:trPr>
        <w:tc>
          <w:tcPr>
            <w:tcW w:w="817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885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</w:p>
        </w:tc>
        <w:tc>
          <w:tcPr>
            <w:tcW w:w="825" w:type="dxa"/>
            <w:vMerge/>
            <w:vAlign w:val="center"/>
          </w:tcPr>
          <w:p w:rsidR="00D16237" w:rsidRPr="00DC6C8C" w:rsidRDefault="00D16237" w:rsidP="00D16237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751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3319" w:type="dxa"/>
            <w:vAlign w:val="center"/>
          </w:tcPr>
          <w:p w:rsidR="00D16237" w:rsidRPr="00DC6C8C" w:rsidRDefault="00D16237" w:rsidP="00D16237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DC6C8C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Français </w:t>
            </w:r>
          </w:p>
        </w:tc>
      </w:tr>
    </w:tbl>
    <w:p w:rsidR="00AD7361" w:rsidRPr="00DC6C8C" w:rsidRDefault="00AD7361"/>
    <w:p w:rsidR="00A54640" w:rsidRPr="00DC6C8C" w:rsidRDefault="00A54640"/>
    <w:p w:rsidR="00A54640" w:rsidRPr="00DC6C8C" w:rsidRDefault="00A54640"/>
    <w:p w:rsidR="00A54640" w:rsidRPr="00DC6C8C" w:rsidRDefault="00A54640"/>
    <w:p w:rsidR="00A54640" w:rsidRPr="00DC6C8C" w:rsidRDefault="00A54640" w:rsidP="00A54640">
      <w:pPr>
        <w:pStyle w:val="En-tte"/>
        <w:jc w:val="center"/>
        <w:rPr>
          <w:b/>
          <w:bCs/>
          <w:sz w:val="56"/>
          <w:szCs w:val="56"/>
          <w:u w:val="single"/>
        </w:rPr>
      </w:pPr>
      <w:r w:rsidRPr="00DC6C8C">
        <w:rPr>
          <w:b/>
          <w:bCs/>
          <w:sz w:val="56"/>
          <w:szCs w:val="56"/>
          <w:u w:val="single"/>
        </w:rPr>
        <w:lastRenderedPageBreak/>
        <w:t xml:space="preserve">La liaison de correspondance de la filière TC </w:t>
      </w:r>
      <w:r w:rsidR="00237A29" w:rsidRPr="00DC6C8C">
        <w:rPr>
          <w:b/>
          <w:bCs/>
          <w:sz w:val="56"/>
          <w:szCs w:val="56"/>
          <w:u w:val="single"/>
        </w:rPr>
        <w:t>Droit P</w:t>
      </w:r>
      <w:r w:rsidR="00E47DF5" w:rsidRPr="00DC6C8C">
        <w:rPr>
          <w:b/>
          <w:bCs/>
          <w:sz w:val="56"/>
          <w:szCs w:val="56"/>
          <w:u w:val="single"/>
        </w:rPr>
        <w:t>rivé</w:t>
      </w:r>
    </w:p>
    <w:p w:rsidR="00A54640" w:rsidRPr="00DC6C8C" w:rsidRDefault="00815D15" w:rsidP="00B209A2">
      <w:pPr>
        <w:jc w:val="center"/>
        <w:rPr>
          <w:b/>
          <w:bCs/>
          <w:sz w:val="56"/>
          <w:szCs w:val="56"/>
        </w:rPr>
      </w:pPr>
      <w:r w:rsidRPr="00DC6C8C">
        <w:rPr>
          <w:b/>
          <w:bCs/>
          <w:sz w:val="56"/>
          <w:szCs w:val="56"/>
        </w:rPr>
        <w:t>Entre</w:t>
      </w:r>
      <w:r w:rsidR="00A54640" w:rsidRPr="00DC6C8C">
        <w:rPr>
          <w:b/>
          <w:bCs/>
          <w:sz w:val="56"/>
          <w:szCs w:val="56"/>
        </w:rPr>
        <w:t xml:space="preserve"> la version 2023 et la version 2025</w:t>
      </w:r>
    </w:p>
    <w:tbl>
      <w:tblPr>
        <w:tblStyle w:val="Grilledutableau"/>
        <w:tblW w:w="0" w:type="auto"/>
        <w:tblInd w:w="-459" w:type="dxa"/>
        <w:tblLook w:val="04A0"/>
      </w:tblPr>
      <w:tblGrid>
        <w:gridCol w:w="709"/>
        <w:gridCol w:w="3430"/>
        <w:gridCol w:w="714"/>
        <w:gridCol w:w="702"/>
        <w:gridCol w:w="85"/>
        <w:gridCol w:w="3341"/>
      </w:tblGrid>
      <w:tr w:rsidR="00A54640" w:rsidRPr="00DC6C8C" w:rsidTr="00B64B12">
        <w:trPr>
          <w:trHeight w:val="436"/>
        </w:trPr>
        <w:tc>
          <w:tcPr>
            <w:tcW w:w="4139" w:type="dxa"/>
            <w:gridSpan w:val="2"/>
            <w:vAlign w:val="center"/>
          </w:tcPr>
          <w:p w:rsidR="00A54640" w:rsidRPr="00DC6C8C" w:rsidRDefault="00237A2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S1 (2023)</w:t>
            </w:r>
          </w:p>
        </w:tc>
        <w:tc>
          <w:tcPr>
            <w:tcW w:w="714" w:type="dxa"/>
            <w:vMerge w:val="restart"/>
            <w:vAlign w:val="center"/>
          </w:tcPr>
          <w:p w:rsidR="00A54640" w:rsidRPr="00DC6C8C" w:rsidRDefault="00A54640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4128" w:type="dxa"/>
            <w:gridSpan w:val="3"/>
            <w:vAlign w:val="center"/>
          </w:tcPr>
          <w:p w:rsidR="00A54640" w:rsidRPr="00DC6C8C" w:rsidRDefault="00237A29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S1 (2025)</w:t>
            </w:r>
          </w:p>
        </w:tc>
      </w:tr>
      <w:tr w:rsidR="00A54640" w:rsidRPr="00DC6C8C" w:rsidTr="00B64B12">
        <w:trPr>
          <w:trHeight w:val="733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L'étude Du Droit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L'étude Du Droit</w:t>
            </w:r>
          </w:p>
        </w:tc>
      </w:tr>
      <w:tr w:rsidR="00A54640" w:rsidRPr="00DC6C8C" w:rsidTr="00B64B12">
        <w:trPr>
          <w:trHeight w:val="559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Méthodologie Du Travail Universitaire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Théorie Générale du Droit Constitutionnel </w:t>
            </w:r>
          </w:p>
        </w:tc>
      </w:tr>
      <w:tr w:rsidR="00A54640" w:rsidRPr="00DC6C8C" w:rsidTr="00B64B12">
        <w:trPr>
          <w:trHeight w:val="552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 Droit Musulman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 Droit Musulman</w:t>
            </w:r>
          </w:p>
        </w:tc>
      </w:tr>
      <w:tr w:rsidR="00A54640" w:rsidRPr="00DC6C8C" w:rsidTr="00B64B12">
        <w:trPr>
          <w:trHeight w:val="561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Aux Sciences De Gestion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l'Economie Et À La Gestion</w:t>
            </w:r>
          </w:p>
        </w:tc>
      </w:tr>
      <w:tr w:rsidR="00A54640" w:rsidRPr="00DC6C8C" w:rsidTr="00B64B12">
        <w:trPr>
          <w:trHeight w:val="554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Les Fondamentaux Du Droit Public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La Science Politique</w:t>
            </w:r>
          </w:p>
        </w:tc>
      </w:tr>
      <w:tr w:rsidR="00A54640" w:rsidRPr="00DC6C8C" w:rsidTr="00B64B12">
        <w:trPr>
          <w:trHeight w:val="704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Sciences Sociales De Droit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À La Sociologie De Droit</w:t>
            </w:r>
          </w:p>
        </w:tc>
      </w:tr>
      <w:tr w:rsidR="00A54640" w:rsidRPr="00DC6C8C" w:rsidTr="00B64B12">
        <w:trPr>
          <w:trHeight w:val="842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Langues Etrangères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341" w:type="dxa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Méthodologie de travail universitaire</w:t>
            </w:r>
          </w:p>
        </w:tc>
      </w:tr>
      <w:tr w:rsidR="00A54640" w:rsidRPr="00DC6C8C" w:rsidTr="00B64B12">
        <w:trPr>
          <w:trHeight w:val="592"/>
        </w:trPr>
        <w:tc>
          <w:tcPr>
            <w:tcW w:w="4139" w:type="dxa"/>
            <w:gridSpan w:val="2"/>
            <w:vAlign w:val="center"/>
          </w:tcPr>
          <w:p w:rsidR="00A54640" w:rsidRPr="00DC6C8C" w:rsidRDefault="00E47DF5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S2 (2023)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4128" w:type="dxa"/>
            <w:gridSpan w:val="3"/>
            <w:vAlign w:val="center"/>
          </w:tcPr>
          <w:p w:rsidR="00A54640" w:rsidRPr="00DC6C8C" w:rsidRDefault="00E47DF5" w:rsidP="00237A29">
            <w:pPr>
              <w:jc w:val="center"/>
              <w:rPr>
                <w:b/>
                <w:bCs/>
                <w:sz w:val="40"/>
                <w:szCs w:val="40"/>
                <w:lang w:val="fr-FR"/>
              </w:rPr>
            </w:pPr>
            <w:r w:rsidRPr="00DC6C8C">
              <w:rPr>
                <w:b/>
                <w:bCs/>
                <w:sz w:val="40"/>
                <w:szCs w:val="40"/>
                <w:lang w:val="fr-FR"/>
              </w:rPr>
              <w:t>S2 (2025)</w:t>
            </w:r>
          </w:p>
        </w:tc>
      </w:tr>
      <w:tr w:rsidR="00A54640" w:rsidRPr="00DC6C8C" w:rsidTr="00B64B12">
        <w:trPr>
          <w:trHeight w:val="509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Pénal Général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Pénal Général</w:t>
            </w:r>
          </w:p>
        </w:tc>
      </w:tr>
      <w:tr w:rsidR="00A54640" w:rsidRPr="00DC6C8C" w:rsidTr="00B64B12">
        <w:trPr>
          <w:trHeight w:val="715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Théorie Générale Des Obligations Et Des Contrats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Théorie Générale Des Obligations</w:t>
            </w:r>
          </w:p>
        </w:tc>
      </w:tr>
      <w:tr w:rsidR="00A54640" w:rsidRPr="00DC6C8C" w:rsidTr="00B64B12">
        <w:trPr>
          <w:trHeight w:val="540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Commercial Fondamental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Commercial Fondamental</w:t>
            </w:r>
          </w:p>
        </w:tc>
      </w:tr>
      <w:tr w:rsidR="00A54640" w:rsidRPr="00DC6C8C" w:rsidTr="00B64B12">
        <w:trPr>
          <w:trHeight w:val="564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Les Institutions Économiques Et Financières Internationales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Introduction Aux Relations Internationales</w:t>
            </w:r>
          </w:p>
        </w:tc>
      </w:tr>
      <w:tr w:rsidR="00A54640" w:rsidRPr="00DC6C8C" w:rsidTr="00B64B12">
        <w:trPr>
          <w:trHeight w:val="557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Comptabilité Générale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Grands systèmes Constitutionnels</w:t>
            </w:r>
          </w:p>
        </w:tc>
      </w:tr>
      <w:tr w:rsidR="00A54640" w:rsidRPr="00DC6C8C" w:rsidTr="00B64B12">
        <w:trPr>
          <w:trHeight w:val="705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Culture Digitale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Droit Des Transactions Électroniques</w:t>
            </w:r>
          </w:p>
        </w:tc>
      </w:tr>
      <w:tr w:rsidR="00A54640" w:rsidRPr="00DC6C8C" w:rsidTr="00B64B12">
        <w:trPr>
          <w:trHeight w:val="636"/>
        </w:trPr>
        <w:tc>
          <w:tcPr>
            <w:tcW w:w="709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30" w:type="dxa"/>
            <w:vAlign w:val="center"/>
          </w:tcPr>
          <w:p w:rsidR="00A54640" w:rsidRPr="00B64B12" w:rsidRDefault="00D8260B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</w:rPr>
              <w:t>LanguesEtrangères</w:t>
            </w:r>
          </w:p>
        </w:tc>
        <w:tc>
          <w:tcPr>
            <w:tcW w:w="714" w:type="dxa"/>
            <w:vMerge/>
            <w:vAlign w:val="center"/>
          </w:tcPr>
          <w:p w:rsidR="00A54640" w:rsidRPr="00DC6C8C" w:rsidRDefault="00A54640" w:rsidP="00237A29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2" w:type="dxa"/>
            <w:vAlign w:val="center"/>
          </w:tcPr>
          <w:p w:rsidR="00A54640" w:rsidRPr="00DC6C8C" w:rsidRDefault="00A54640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3426" w:type="dxa"/>
            <w:gridSpan w:val="2"/>
            <w:vAlign w:val="center"/>
          </w:tcPr>
          <w:p w:rsidR="00A54640" w:rsidRPr="00B64B12" w:rsidRDefault="004B736F" w:rsidP="00237A29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B64B12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Compétence Numérique et IA</w:t>
            </w:r>
          </w:p>
        </w:tc>
      </w:tr>
    </w:tbl>
    <w:p w:rsidR="00A54640" w:rsidRPr="00DC6C8C" w:rsidRDefault="00A54640"/>
    <w:sectPr w:rsidR="00A54640" w:rsidRPr="00DC6C8C" w:rsidSect="00AD7361">
      <w:headerReference w:type="default" r:id="rId7"/>
      <w:footerReference w:type="default" r:id="rId8"/>
      <w:pgSz w:w="11906" w:h="16838"/>
      <w:pgMar w:top="1440" w:right="1800" w:bottom="1440" w:left="1800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596" w:rsidRDefault="00007596" w:rsidP="00AD7361">
      <w:pPr>
        <w:spacing w:after="0" w:line="240" w:lineRule="auto"/>
      </w:pPr>
      <w:r>
        <w:separator/>
      </w:r>
    </w:p>
  </w:endnote>
  <w:endnote w:type="continuationSeparator" w:id="1">
    <w:p w:rsidR="00007596" w:rsidRDefault="00007596" w:rsidP="00A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AD7361">
    <w:pPr>
      <w:pStyle w:val="Pieddepage"/>
      <w:pBdr>
        <w:bottom w:val="single" w:sz="6" w:space="1" w:color="auto"/>
      </w:pBdr>
    </w:pPr>
  </w:p>
  <w:p w:rsidR="00AD7361" w:rsidRDefault="005C78CB">
    <w:pPr>
      <w:pStyle w:val="Pieddepage"/>
    </w:pPr>
    <w:r>
      <w:rPr>
        <w:noProof/>
      </w:rPr>
      <w:pict>
        <v:roundrect id="Rectangle: Rounded Corners 3" o:spid="_x0000_s1033" style="position:absolute;margin-left:197.3pt;margin-top:9.1pt;width:150.1pt;height:18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FgmQIAAIQFAAAOAAAAZHJzL2Uyb0RvYy54bWysVFtP2zAUfp+0/2D5fSQtpYyIFFVFTJMQ&#10;VMDEs+vYTSTHx7PdJt2v37GdBgZoD9P6kNrn8p2Lv3Mur/pWkb2wrgFd0slJTonQHKpGb0v64+nm&#10;y1dKnGe6Ygq0KOlBOHq1+PzpsjOFmEINqhKWIIh2RWdKWntviixzvBYtcydghEalBNsyj1e7zSrL&#10;OkRvVTbN83nWga2MBS6cQ+l1UtJFxJdScH8vpROeqJJibj5+bfxuwjdbXLJia5mpGz6kwf4hi5Y1&#10;GoOOUNfMM7KzzTuotuEWHEh/wqHNQMqGi1gDVjPJ31TzWDMjYi3YHGfGNrn/B8vv9mtLmqqkp5Ro&#10;1uITPWDTmN4qUZAH2OlKVGQFVuMbk9PQr864At0ezdoON4fHUHwvbRv+sSzSxx4fxh6L3hOOwslF&#10;Pp+e41Nw1M3ns+npLIBmL97GOv9NQEvCoaQ25BByiv1l+1vnk/3RLkTUcNMohXJWKP2HAIGDJAtZ&#10;pzzjyR+USNYPQmL9mNk0BojMEytlyZ4hZxjnQvtJUtWsEkl8luNvyHv0iFUojYABWWJCI/YAEFj9&#10;HjuVM9gHVxGJOzrnf0ssOY8eMTJoPzq3jQb7EYDCqobIyf7YpNSa0CXfb/rIjWgZJBuoDsgXC2mQ&#10;nOE3Db7SLXN+zSxODj4sbgN/jx+poCspDCdKarC/PpIHeyQ0ainpcBJL6n7umBWUqO8aqX4xmc3C&#10;6MbL7Ox8ihf7WrN5rdG7dgX4cBPcO4bHY7D36niUFtpnXBrLEBVVTHOMXVLu7fGy8mlD4NrhYrmM&#10;Zjiuhvlb/Wh4AA99DgR86p+ZNQNVPZL8Do5Ty4o3ZE22wVPDcudBNpHJL30dXgBHPVJpWEthl7y+&#10;R6uX5bn4DQAA//8DAFBLAwQUAAYACAAAACEAl9s3Jt4AAAAJAQAADwAAAGRycy9kb3ducmV2Lnht&#10;bEyPTUvEMBCG74L/IYzgzU0/ZLW16SKCRwVXEbxNm2xatpnUJLtb/fWOJz0O78P7PtNsFjeJowlx&#10;9KQgX2UgDPVej2QVvL0+Xt2CiAlJ4+TJKPgyETbt+VmDtfYnejHHbbKCSyjWqGBIaa6ljP1gHMaV&#10;nw1xtvPBYeIzWKkDnrjcTbLIsrV0OBIvDDibh8H0++3BKbCfO7uk5z0W3517/5hdqoJ8UuryYrm/&#10;A5HMkv5g+NVndWjZqfMH0lFMCq7LomJUwboEwflNWeYgOgbzrALZNvL/B+0PAAAA//8DAFBLAQIt&#10;ABQABgAIAAAAIQC2gziS/gAAAOEBAAATAAAAAAAAAAAAAAAAAAAAAABbQ29udGVudF9UeXBlc10u&#10;eG1sUEsBAi0AFAAGAAgAAAAhADj9If/WAAAAlAEAAAsAAAAAAAAAAAAAAAAALwEAAF9yZWxzLy5y&#10;ZWxzUEsBAi0AFAAGAAgAAAAhAGKR8WCZAgAAhAUAAA4AAAAAAAAAAAAAAAAALgIAAGRycy9lMm9E&#10;b2MueG1sUEsBAi0AFAAGAAgAAAAhAJfbNybeAAAACQEAAA8AAAAAAAAAAAAAAAAA8wQAAGRycy9k&#10;b3ducmV2LnhtbFBLBQYAAAAABAAEAPMAAAD+BQAAAAA=&#10;" filled="f" stroked="f" strokeweight="1pt">
          <v:stroke joinstyle="miter"/>
          <v:textbox style="mso-next-textbox:#Rectangle: Rounded Corners 3">
            <w:txbxContent>
              <w:p w:rsidR="00AD7361" w:rsidRPr="00637DA6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rtl/>
                    <w:lang w:bidi="ar-MA"/>
                  </w:rPr>
                </w:pPr>
                <w:r w:rsidRPr="00637DA6">
                  <w:rPr>
                    <w:rFonts w:ascii="Arial Narrow" w:hAnsi="Arial Narrow" w:cs="Times New Roman"/>
                    <w:color w:val="000000"/>
                    <w:sz w:val="16"/>
                    <w:szCs w:val="16"/>
                  </w:rPr>
                  <w:t>Beausite, BP : 2634 Ain Sebaâ – Casablanca</w:t>
                </w:r>
              </w:p>
              <w:p w:rsidR="00AD7361" w:rsidRDefault="00AD7361" w:rsidP="00AD7361">
                <w:pPr>
                  <w:jc w:val="center"/>
                </w:pPr>
              </w:p>
            </w:txbxContent>
          </v:textbox>
        </v:roundrect>
      </w:pict>
    </w:r>
    <w:r>
      <w:rPr>
        <w:noProof/>
      </w:rPr>
      <w:pict>
        <v:roundrect id="Rectangle: Rounded Corners 4" o:spid="_x0000_s1034" style="position:absolute;margin-left:4.25pt;margin-top:9.1pt;width:172.5pt;height:20.8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uolAIAAH0FAAAOAAAAZHJzL2Uyb0RvYy54bWysVEtv2zAMvg/YfxB0X+0E6SuoUwQpOgwo&#10;2qLt0LMiS7EBWdQkJXb260fKjvvEDsNycEiR/PjmxWXXGLZTPtRgCz45yjlTVkJZ203Bfz5dfzvj&#10;LERhS2HAqoLvVeCXi69fLlo3V1OowJTKMwSxYd66glcxunmWBVmpRoQjcMqiUINvRETWb7LSixbR&#10;G5NN8/wka8GXzoNUIeDrVS/ki4SvtZLxTuugIjMFx9hi+vr0XdM3W1yI+cYLV9VyCEP8QxSNqC06&#10;HaGuRBRs6+sPUE0tPQTQ8UhCk4HWtVQpB8xmkr/L5rESTqVcsDjBjWUK/w9W3u7uPavLgs84s6LB&#10;Fj1g0YTdGDVnD7C1pSrZCrzFHrMZ1at1YY5mj+7eD1xAkpLvtG/oH9NiXarxfqyx6iKT+DidnOen&#10;x9gKibLpyewsT6DZi7XzIX5X0DAiCu4pBoop1VfsbkJEt6h/0COPFq5rY1IzjX3zgIr0klHUfZyJ&#10;inujSM/YB6Uxf4osOUiTp1bGs53AmRFSKhsnvagSpeqfj3P8UTEQfrRIXAIkZI0BjdgDAE31R+we&#10;ZtAnU5UGdzTO/xZYbzxaJM9g42jc1Bb8ZwAGsxo89/qHIvWloSrFbt2hCpFrKPc4KB76DQpOXtfY&#10;nhsR4r3wuDLYUTwD8Q4/2kBbcBgozirwvz97J32cZJRy1uIKFjz82gqvODM/LM74+WQ2o51NzOz4&#10;dIqMfy1Zv5bYbbMC7NgED46TiST9aA6k9tA847VYklcUCSvRd8Fl9AdmFfvTgPdGquUyqeGeOhFv&#10;7KOTBE4Fpsl76p6Fd8OMRpzuWzisq5i/m9JelywtLLcRdJ1G+KWuQ+lxx9MMDfeIjshrPmm9XM3F&#10;HwAAAP//AwBQSwMEFAAGAAgAAAAhAHt+J/vdAAAACAEAAA8AAABkcnMvZG93bnJldi54bWxMj8FO&#10;wzAQRO9I/IO1SNyoQ9SWNsSpEBJHkGgREjcn3jpR43WIt23g61lOcJyZ1czbcjOFXp1wTF0kA7ez&#10;DBRSE11H3sDb7ulmBSqxJWf7SGjgCxNsqsuL0hYunukVT1v2SkooFdZAyzwUWqemxWDTLA5Iku3j&#10;GCyLHL12oz1Leeh1nmVLHWxHstDaAR9bbA7bYzDgP/d+4peDzb/r8P4xBF6P+tmY66vp4R4U48R/&#10;x/CLL+hQCVMdj+SS6g3crYWcxV8uQEk+z+di1AYWqxx0Ver/D1Q/AAAA//8DAFBLAQItABQABgAI&#10;AAAAIQC2gziS/gAAAOEBAAATAAAAAAAAAAAAAAAAAAAAAABbQ29udGVudF9UeXBlc10ueG1sUEsB&#10;Ai0AFAAGAAgAAAAhADj9If/WAAAAlAEAAAsAAAAAAAAAAAAAAAAALwEAAF9yZWxzLy5yZWxzUEsB&#10;Ai0AFAAGAAgAAAAhAKpI26iUAgAAfQUAAA4AAAAAAAAAAAAAAAAALgIAAGRycy9lMm9Eb2MueG1s&#10;UEsBAi0AFAAGAAgAAAAhAHt+J/vdAAAACAEAAA8AAAAAAAAAAAAAAAAA7gQAAGRycy9kb3ducmV2&#10;LnhtbFBLBQYAAAAABAAEAPMAAAD4BQAAAAA=&#10;" filled="f" stroked="f" strokeweight="1pt">
          <v:stroke joinstyle="miter"/>
          <v:textbox style="mso-next-textbox:#Rectangle: Rounded Corners 4">
            <w:txbxContent>
              <w:p w:rsidR="00AD7361" w:rsidRPr="00637DA6" w:rsidRDefault="00AD7361" w:rsidP="00AD7361">
                <w:pPr>
                  <w:spacing w:after="0"/>
                  <w:ind w:right="30"/>
                  <w:jc w:val="right"/>
                  <w:rPr>
                    <w:rFonts w:ascii="Arial Narrow" w:hAnsi="Arial Narrow" w:cs="Times New Roman"/>
                    <w:color w:val="000000"/>
                    <w:sz w:val="16"/>
                    <w:szCs w:val="16"/>
                    <w:lang w:bidi="ar-MA"/>
                  </w:rPr>
                </w:pPr>
                <w:r>
                  <w:rPr>
                    <w:rFonts w:ascii="Arial Narrow" w:hAnsi="Arial Narrow" w:cs="Times New Roman" w:hint="cs"/>
                    <w:color w:val="000000"/>
                    <w:sz w:val="16"/>
                    <w:szCs w:val="16"/>
                    <w:rtl/>
                  </w:rPr>
                  <w:t>المنظر الجميل، ص.ب. 2634 عين السبع - الدارالبيضاء</w:t>
                </w:r>
              </w:p>
              <w:p w:rsidR="00AD7361" w:rsidRDefault="00AD7361" w:rsidP="00AD7361">
                <w:pPr>
                  <w:ind w:right="30"/>
                  <w:jc w:val="right"/>
                </w:pPr>
              </w:p>
            </w:txbxContent>
          </v:textbox>
        </v:roundrect>
      </w:pict>
    </w:r>
    <w:r>
      <w:rPr>
        <w:noProof/>
      </w:rPr>
      <w:pict>
        <v:rect id="Rectangle 2" o:spid="_x0000_s1036" style="position:absolute;margin-left:181.65pt;margin-top:11.3pt;width:3.6pt;height:3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ObkQIAAIMFAAAOAAAAZHJzL2Uyb0RvYy54bWysVE1v2zAMvQ/YfxB0X+1k6bYGcYqsRYYB&#10;RRu0HXpWZCk2IIsapcTJfv0o2XG6tthhWA6KKJKPH37k7HLfGLZT6GuwBR+d5ZwpK6Gs7abgPx6X&#10;H75w5oOwpTBgVcEPyvPL+ft3s9ZN1RgqMKVCRiDWT1tX8CoEN80yLyvVCH8GTllSasBGBBJxk5Uo&#10;WkJvTDbO809ZC1g6BKm8p9frTsnnCV9rJcOd1l4FZgpOuYV0YjrX8czmMzHdoHBVLfs0xD9k0Yja&#10;UtAB6loEwbZYv4JqaongQYczCU0GWtdSpRqomlH+opqHSjiVaqHmeDe0yf8/WHm7WyGry4KPObOi&#10;oU90T00TdmMUG8f2tM5PyerBrbCXPF1jrXuNTfynKtg+tfQwtFTtA5P0ODn/PLrgTJLm42gyOZ9E&#10;yOzk69CHbwoaFi8FR4qd+ih2Nz50pkeTGMqDqctlbUwScLO+Msh2In7c/Gu+TN+T0P8wMzYaW4hu&#10;HWJ8yWJdXSXpFg5GRTtj75WmhlDu45RJoqIa4ggplQ2jTlWJUnXhz3P69bUNHqnSBBiRNcUfsHuA&#10;SPPX2F2WvX10VYnJg3P+t8Q658EjRQYbBuemtoBvARiqqo/c2R+b1LUmdmkN5YHogtDNkXdyWdN3&#10;uxE+rATS4NCI0TIId3RoA23Bob9xVgH+eus92hOfSctZS4NYcP9zK1BxZr5bYvoF0SZObhKITmMS&#10;8Llm/Vxjt80VEB1GtHacTNdoH8zxqhGaJ9oZixiVVMJKil1wGfAoXIVuQdDWkWqxSGY0rU6EG/vg&#10;ZASPXY28fNw/CXQ9eQOR/haOQyumLzjc2UZPC4ttAF0ngp/62vebJj0Rp99KcZU8l5PVaXfOfwMA&#10;AP//AwBQSwMEFAAGAAgAAAAhAAueQHrfAAAACQEAAA8AAABkcnMvZG93bnJldi54bWxMjzFPwzAQ&#10;hXck/oN1SGzUjqkICnEq1IiFwkDLwOjGRxKwz5HttoFfj5lgPL1P731Xr2Zn2RFDHD0pKBYCGFLn&#10;zUi9gtfdw9UtsJg0GW09oYIvjLBqzs9qXRl/ohc8blPPcgnFSisYUpoqzmM3oNNx4SeknL374HTK&#10;Z+i5CfqUy53lUogb7vRIeWHQE64H7D63B6egfbT2O721we1E+7yZcLN++ghKXV7M93fAEs7pD4Zf&#10;/awOTXba+wOZyKyCpRRFRhXIogSWgaUsr4HtFZSFBN7U/P8HzQ8AAAD//wMAUEsBAi0AFAAGAAgA&#10;AAAhALaDOJL+AAAA4QEAABMAAAAAAAAAAAAAAAAAAAAAAFtDb250ZW50X1R5cGVzXS54bWxQSwEC&#10;LQAUAAYACAAAACEAOP0h/9YAAACUAQAACwAAAAAAAAAAAAAAAAAvAQAAX3JlbHMvLnJlbHNQSwEC&#10;LQAUAAYACAAAACEAeB5jm5ECAACDBQAADgAAAAAAAAAAAAAAAAAuAgAAZHJzL2Uyb0RvYy54bWxQ&#10;SwECLQAUAAYACAAAACEAC55Aet8AAAAJAQAADwAAAAAAAAAAAAAAAADrBAAAZHJzL2Rvd25yZXYu&#10;eG1sUEsFBgAAAAAEAAQA8wAAAPcFAAAAAA==&#10;" fillcolor="#00b0f0" stroked="f" strokeweight="1pt"/>
      </w:pict>
    </w:r>
    <w:r>
      <w:rPr>
        <w:noProof/>
      </w:rPr>
      <w:pict>
        <v:rect id="Rectangle 5" o:spid="_x0000_s1035" style="position:absolute;margin-left:36.35pt;margin-top:29.95pt;width:290.35pt;height:26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y5jQIAAG4FAAAOAAAAZHJzL2Uyb0RvYy54bWysVE1v2zAMvQ/YfxB0X+2kydYGdYqgRYcB&#10;RVu0HXpWZCk2IIsapcTOfv0o2XE/scOwHBxJJB/Jp0ednXeNYTuFvgZb8MlRzpmyEsrabgr+8/Hq&#10;ywlnPghbCgNWFXyvPD9ffv501rqFmkIFplTICMT6ResKXoXgFlnmZaUa4Y/AKUtGDdiIQFvcZCWK&#10;ltAbk03z/GvWApYOQSrv6fSyN/JlwtdayXCrtVeBmYJTbSF9MX3X8Zstz8Rig8JVtRzKEP9QRSNq&#10;S0lHqEsRBNti/Q6qqSWCBx2OJDQZaF1LlXqgbib5m24eKuFU6oXI8W6kyf8/WHmzu0NWlwWfc2ZF&#10;Q1d0T6QJuzGKzSM9rfML8npwdzjsPC1jr53GJv5TF6xLlO5HSlUXmKTD6el0nk8mnEmyHR/PTqaJ&#10;8+w52qEP3xU0LC4KjpQ9MSl21z5QRnI9uMRkFq5qY9K1GfvqgBzjSRYL7ktMq7A3KvoZe680dRqL&#10;SgmSxtSFQbYTpA4hpbJh0psqUar+eJ7TL/JA8GNE2iXAiKypoBF7AIj6fY/dwwz+MVQliY7B+d8K&#10;64PHiJQZbBiDm9oCfgRgqKshc+9/IKmnJrIUunWXVDA9XPkayj0pA6EfGe/kVU0XdC18uBNIM0LT&#10;RHMfbumjDbQFh2HFWQX4+6Pz6E/SJStnLc1cwf2vrUDFmflhSdSnk9ksDmnazObfSCsMX1rWLy12&#10;21wAXRyJi6pLy+gfzGGpEZoneh5WMSuZhJWUu+Ay4GFzEfq3gB4YqVar5EaD6US4tg9ORvDIcxTg&#10;Y/ck0A0qDaTvGzjMp1i8EWvvGyMtrLYBdJ2UHJnueR1ugIY6SWl4gOKr8XKfvJ6fyeUfAAAA//8D&#10;AFBLAwQUAAYACAAAACEAfUZ/bd4AAAAJAQAADwAAAGRycy9kb3ducmV2LnhtbEyPTUvEMBRF94L/&#10;ITzBnZO2YKdTmw4qiMgsxNHZp8mbtti8lCT9mH9vXOnycQ/3nlftVzOwGZ3vLQlINwkwJGV1T62A&#10;r8+XuwKYD5K0HCyhgAt62NfXV5UstV3oA+djaFksIV9KAV0IY8m5Vx0a6Td2RIrZ2TojQzxdy7WT&#10;Syw3A8+SJOdG9hQXOjnic4fq+zgZASd7flqMauhtvrz30+vBKVUchLi9WR8fgAVcwx8Mv/pRHero&#10;1NiJtGeDgCwt8ojGoLgHFoF8u8uANQK2aQa8rvj/D+ofAAAA//8DAFBLAQItABQABgAIAAAAIQC2&#10;gziS/gAAAOEBAAATAAAAAAAAAAAAAAAAAAAAAABbQ29udGVudF9UeXBlc10ueG1sUEsBAi0AFAAG&#10;AAgAAAAhADj9If/WAAAAlAEAAAsAAAAAAAAAAAAAAAAALwEAAF9yZWxzLy5yZWxzUEsBAi0AFAAG&#10;AAgAAAAhAEtufLmNAgAAbgUAAA4AAAAAAAAAAAAAAAAALgIAAGRycy9lMm9Eb2MueG1sUEsBAi0A&#10;FAAGAAgAAAAhAH1Gf23eAAAACQEAAA8AAAAAAAAAAAAAAAAA5wQAAGRycy9kb3ducmV2LnhtbFBL&#10;BQYAAAAABAAEAPMAAADyBQAAAAA=&#10;" filled="f" stroked="f" strokeweight="1pt">
          <v:textbox style="mso-next-textbox:#Rectangle 5">
            <w:txbxContent>
              <w:p w:rsidR="00AD7361" w:rsidRPr="00EC3ECD" w:rsidRDefault="00AD7361" w:rsidP="00AD7361">
                <w:pPr>
                  <w:spacing w:after="0"/>
                  <w:ind w:right="-709"/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/>
                  </w:rPr>
                  <w:t xml:space="preserve">Site </w:t>
                </w:r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>web :</w:t>
                </w:r>
                <w:hyperlink r:id="rId1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/>
                    </w:rPr>
                    <w:t>fsjesas.univh2c.ma</w:t>
                  </w:r>
                </w:hyperlink>
                <w:r w:rsidRPr="00EC3ECD">
                  <w:rPr>
                    <w:rFonts w:ascii="Arial Narrow" w:hAnsi="Arial Narrow" w:cs="Times New Roman"/>
                    <w:color w:val="000000"/>
                    <w:sz w:val="20"/>
                    <w:szCs w:val="20"/>
                    <w:lang w:val="en-US" w:bidi="ar-MA"/>
                  </w:rPr>
                  <w:t xml:space="preserve">Email : </w:t>
                </w:r>
                <w:hyperlink r:id="rId2" w:history="1">
                  <w:r w:rsidRPr="00EC3ECD">
                    <w:rPr>
                      <w:rStyle w:val="Lienhypertexte"/>
                      <w:rFonts w:ascii="Arial Narrow" w:hAnsi="Arial Narrow" w:cs="Times New Roman"/>
                      <w:sz w:val="20"/>
                      <w:szCs w:val="20"/>
                      <w:lang w:val="en-US" w:bidi="ar-MA"/>
                    </w:rPr>
                    <w:t>fsjesas.info@univh2c.ma</w:t>
                  </w:r>
                </w:hyperlink>
              </w:p>
              <w:p w:rsidR="00AD7361" w:rsidRPr="00637DA6" w:rsidRDefault="00AD7361" w:rsidP="00AD7361">
                <w:pPr>
                  <w:jc w:val="center"/>
                  <w:rPr>
                    <w:lang w:val="en-US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596" w:rsidRDefault="00007596" w:rsidP="00AD7361">
      <w:pPr>
        <w:spacing w:after="0" w:line="240" w:lineRule="auto"/>
      </w:pPr>
      <w:r>
        <w:separator/>
      </w:r>
    </w:p>
  </w:footnote>
  <w:footnote w:type="continuationSeparator" w:id="1">
    <w:p w:rsidR="00007596" w:rsidRDefault="00007596" w:rsidP="00A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361" w:rsidRDefault="005C78CB">
    <w:pPr>
      <w:pStyle w:val="En-tte"/>
    </w:pPr>
    <w:r>
      <w:rPr>
        <w:noProof/>
      </w:rPr>
      <w:pict>
        <v:group id="Group 1" o:spid="_x0000_s1025" style="position:absolute;margin-left:-75.75pt;margin-top:-23.95pt;width:555.6pt;height:53.65pt;z-index:251658240" coordsize="66577,6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LqaDwQAAHULAAAOAAAAZHJzL2Uyb0RvYy54bWzsVltv2zYUfh+w/0Do&#10;PbEutmQLcYosWYICWRssKfJMU5RFVCI5ko6d/fp9pCQndltszYY+7UECL4fn8p3r2btd15InbqxQ&#10;chklp3FEuGSqEnK9jD49XJ/MI2IdlRVtleTL6Jnb6N35zz+dbXXJU9WotuKGgIm05VYvo8Y5XU4m&#10;ljW8o/ZUaS5xWSvTUYetWU8qQ7fg3rWTNI7zyVaZShvFuLU4veovo/PAv645cx/r2nJH2mUE3Vz4&#10;m/Bf+f/k/IyWa0N1I9igBn2DFh0VEkL3rK6oo2RjxBesOsGMsqp2p0x1E1XXgvFgA6xJ4iNrboza&#10;6GDLutyu9R4mQHuE05vZsg9Pd4aICr6LiKQdXBSkksRDs9XrEhQ3Rt/rO9Pbh+WtYp8trifH936/&#10;fiHe1abzj2Am2QXMn/eY850jDIdFPMvjdBoRhrt8nkznRe8U1sBz/tkJNMPdSTqe/zo8zfNZUcwR&#10;YMPT2SyQTGjZCw7q7dXZakSYfQHR/jsQ7xuqefCN9RCNIGZ5lsVxmmQjmg/e0F/UjgTdvBKg9mgS&#10;t8Oxxz0AbUs7QHyE2mh+oKPliFuaZ0UQM+KWzD2jvfG01Ma6G6464hfLyCAXQojSp1vretKRxDvJ&#10;qlZU16Jtw8bnH79sDXmiyJzWBelgfkDVSrKF07JZHBhL5Z/3nFsZwmO0ytvtdqvdYOpKVc9AwKg+&#10;H61m1wJK3lLr7qhBAiJVUVTcR/zqVkGIGlYRaZT582vnnh4uxW1EtkjoZWT/2FDDI9K+l3D2IplO&#10;fQUIm+msSLExr29Wr2/kprtUsByxB+3C0tO7dlzWRnWPqD0XXiquqGSQvYzcuLx0fZlB7WL84iIQ&#10;Iec1dbfyXjPP2iPtXfCwe6RGD35y8PAHNYYXLY/c1dP6l1JdbJyqRfClB7hHdcAdoe7z9wfEfJYn&#10;6Syfpv9ZxE/hqXQ+O8j6fdjPEoQbZH0j57877PdBS8vvD+ehcP4f1T80qrVgJb6hHWL1RSX/+7EB&#10;r9zGF4d+9Oj+EY+Oms8bfdJnsViJVrjnMIUgk71S8ulOMN8n/ealKaTxYoFZJU32LRZkXjrJfMke&#10;ifunCGDBQoMlUl02VK75hdWo3UOnmBySh+2B3FUrtK/Dvro+CteESjJWG385mIzqdDREfAW1fkC5&#10;UmzTcen6icvwljqMe7YR2qImlrxb8QoN5n0FAxmmPYcpQhshXd+xrWG/wwA/ghXzAq3e21JkGbIY&#10;SiRJOse7FVaLPAtNDG3GGe5Y43uJt3e0qQfLN0qy2v6mKsihqIGhkB61zTSfztMCjDE6JJgMFsOs&#10;NxYSnBXzfCgk0zhL+7nj7f3zoJD09fmoHXpL+iYfjMI21Oow22F1MDy+3geql2n5/C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S91z4gAAAAsBAAAPAAAAZHJzL2Rvd25yZXYu&#10;eG1sTI/BbsIwDIbvk/YOkSftBmnKyqBrihDadkJIg0mIW2hMW9EkVRPa8vbzTtvNlj/9/v5sNZqG&#10;9dj52lkJYhoBQ1s4XdtSwvfhY7IA5oOyWjXOooQ7eljljw+ZSrUb7Bf2+1AyCrE+VRKqENqUc19U&#10;aJSfuhYt3S6uMyrQ2pVcd2qgcNPwOIrm3Kja0odKtbipsLjub0bC56CG9Uy899vrZXM/HZLdcStQ&#10;yuencf0GLOAY/mD41Sd1yMnp7G5We9ZImAgxi4mlKXmZAyNkuVxQvbOEJH4Fnmf8f4f8BwAA//8D&#10;AFBLAwQKAAAAAAAAACEAt9KA/mkmAABpJgAAFAAAAGRycy9tZWRpYS9pbWFnZTEucG5niVBORw0K&#10;GgoAAAANSUhEUgAAAXQAAAB7CAYAAABkQnsyAAAAAXNSR0IArs4c6QAAAARnQU1BAACxjwv8YQUA&#10;AAAJcEhZcwAAIdUAACHVAQSctJ0AACX+SURBVHhe7Z0JeBRVuverEyDprmpAFhF1HMWd0RmVcRnH&#10;EdmyB0i6qhpXcAPFBZARQtKd6q2WTgIkYc2Io4DLB44OLh+fXp3LKIqjg169s+iMV51hdNxHR66A&#10;svR33urTSXVTvXeSTvL+nuf/hNR5z1IF/OvUqVPnMAiCIAiCIAiCIAiCIAiCIAiCIAiCIAiCIAiC&#10;IAiCIAiCIAiCIAiCIAiCIAiCIAiCIAiCIAiCIAiCIAiCIAiCIAiCIAiCIAiCIAiCIAiCIAiCIAiC&#10;IAiCIAiCIAiCIAiCIAiCIAiCIAiCIP0RSQpc5PXKnnRFsyMI0heprl97Send7T+btHT15fBz2uKV&#10;4Z/k92lLV0ZpkkGR2CsWLZ8oSVIBLS4ud7RtHj9p8WqSNyzIG1t+l6DucP3h+kieBc2XdzzxhI0W&#10;x+zevXvwE+R3o+AYTdaJTQeRw5ZwajQ/uLmpZLRTrh3t1HKqEUTH8oGaSeR8XQ8+eXpsG7sLj0e+&#10;w+uTQ+mKZh84TJQGcbw83i6q1Zyo3sQ6tdtBdj54Lcurk5mawFgaiWTDRKnYKioXkmvNc6I2D64x&#10;x6u3soImWh3KxUyZNJRGItkwqlp6ddBU92fMFFeImeIJMVMbQ8w0ifwkf54WR1NI+mQSd4X70OBJ&#10;ro/GXLOYpcXF5YL5bRuZKSSPLpJ/GvkJdcStB2LcpB7Srknubwovu/tz1/ot59LiGFUN3uBq8IRc&#10;Lm+nZLnpDpqsU1fnWu9q6EoHzZ0rdd4UjIxxKi9bykm9FT4ifw5Fyisn0q+pK1RY4dlzxhztsbOv&#10;08qljq4bVK7JU0O32ET1EbsYPDjUGQxlIzuv7bcJTcfRctPGJgYvIMaymhXVL83KN4rU9QdWUG+z&#10;8oETaPassQnazXZR+xMp93/1OkT1EGnLF5ygPWOdLh1Pw9ICjJEVlL/Gtj9TwXkzEzoy74AI0hCb&#10;Qytnee0Jcn5HzOqIiFyLg3DuXK1vJpg/LQHJhFAoVNC86clzTp0d8A+u8Hw+qNITslTKIUtVoFMM&#10;/VlQ4fuuuNz31o9uab77nqd3nUaLSMqePXusz77y55EPvPTa9390c9MSMDZLZVf5USJ1FxDZqxr+&#10;c0bD2mu3vfja8aSRUT3r5ubW2V6vQkyoS6rachtN1mls9K/xesGoumLiGfpxV6m7LJU+Uj+cd64V&#10;Pqfw+fmJvLrJj6yRdk1euOoC2oScko+GbhPUOWb/mTOVXVCDtOiUYavlMXZB22ZWXjKR+r6z8erd&#10;pBjTp7x0IDe1t8zqABEjvYuGpQXHa6+alZeNhtT6TqfFp4XVEfgxuUFldHPhnOq+Yl6eSItCsmHC&#10;3JZRlqmefQWVYDzRpgTHjhcDm2hoVjz+8n+PKazwvW80UYYIjNxS4T1yktP/cKKhHN3QDUYNMjV0&#10;3ah629BjBdfWFyoAYy+R/nXODU13pDJslQ75aOh2UVlr9h84U9l5ZQstOiWgh80J6r/NykpHNl65&#10;lhaZMd1i6IL2vll52cgmBM6jxaeMTQxcZ1ZWusrlE9GA5rI7m1czlf4j4R5l2ITAzAvLPB898fbb&#10;o2hY1ox0uH9eAMMStI5OQy8JfDuePK7RMFO61dDpE0KkXd2qam/IUuYNHTfDrdCm5IS8NHSnst7s&#10;P26m4hzKg7To5FRJNtIz329WTrpKq944dI+hB3Nv6DW+H9HiU8Lq1GrNyslENod6Pi0WyYprmlmm&#10;1HcoyngqA6Fj+cDrNCInPPrSG8cWlBqHd8Imykyp20uSEz7Wdm8PnQ6NkJtYAflZoPemM1e4Rx5R&#10;102ysy6op1T6ek7Txqtoc7JmIBg669C8tOhkWIiB/sOsjEzECcp2Wm7G9BVDZ2qlcbT45IwXhnCi&#10;+rVZOZnIymsX0ZKRbBg7t8PGTPNEGzoxnrFO5WUakhOkUKigoJL0UGMNfWp9Lxk6aYtu5IHwC81y&#10;0pZy+Oklv2cheNkK7yU6Dd34E849XOfgMt/HtDlZ098NnROVr2GGCi06MbXqOLMyjGL54Ps2vum6&#10;IdN9ZxYLrSfZ+ECl3aE+MlRUD8XGcrz6f2nJGdMXDJ208Tek2JTfFxSLcodZOUbBtStyKCVFvP+U&#10;IVXyWfBeheOV18xirXwADT0nQA+9xE8MPbo3OVZUf0cjckIoFLIUEhM1Dm3ofwZDj3kJGku3GDqM&#10;aU/zfFuydL0ybl7r6SP4+hO+N106Hn5mpcpFJ1y84J6zZ6lbrjnpKuVpZsqyfeFzjRg7nHsgVFDm&#10;O3y80HAPbVJW9DVDtwvqm+QWX5C6Ujca1qE+blanLlE9Yndo5STMvLwqyVbsCP6ME9S/RfKwgpz1&#10;31FPGzq5BleYX8dESg+WTzCGzwcPW8ukE2no0VSqx3C8dqMxD8urnbPakGwQJI4Y+uHwLJQus+0W&#10;QwcT1U0tXFdvGnpBmecbp3J/CT3UbVwdWD/2ovkr6i2lni/184YnFHqtB5V4/kXDsqJvGno3IEhD&#10;7M6je9kRsYKWmjmXtRVxouqwicFPiwXtMno0Y3ra0LnunjUyPXi8XQgeNqsbbpqs2HwOjUzMDGk4&#10;xwcbbaK2lymRRtCjSFaAoZcSQ+/sPXaPocOQS6E+xpwHhu5Ud7Hl9Y/TX3uEy25Vxx3L+7aHDR2u&#10;MfTSvYfrNj1VRkMyBg09DDGy0Wb1RcTywatpaI/S3wzd5ghWmdULIjfUfTQM6RUGoqGL/l23rH2k&#10;iv7aY2hbtw47lvc8o/fQianD08rw6W4Yu8wKNPQwMPXNrL6IYAyXhvYo/c3Q7aIad6oi6bnvp2FI&#10;rzAADX2MM7Dr0d//uVc+875s4YpxhaXuz2BGDAPz/69o+FaQEk/bTAYaehhbTWCsWX0RsYL6JA3t&#10;UfqbobOCcqVZvbrgPYWgzaahSI/TQ4YeGUPPC0MXA7see+WVkfTXHufcm1rmWipgtgu5BiXegycu&#10;Wm6lSRmBhk4pk4aa1WcU59TcNLrH6HdDLjPVCWb1GlVcq15Ow5EepYcMfWsoVKhPW8wDQz/jmqam&#10;F1980U5/7XGc/vWn6uu9wDUolw+77nnqbJqUEWjoXdgFJekcdFZUHx9SG8zoM/dM6HcvRRnGwona&#10;XrO6jbLxWgMjLB1G8yA9Qg8Z+tO79oywlMH87K46esvQuwNYWXH5ll0jrvFvOuWC21adO4IPXDRu&#10;duusS25dtezSBWvUs29s/tXpc1Y8PoqXX7bP8LzReVOr9IUWtm3N6mUdGnoXrBCMPxxgECwQxQrK&#10;em6mltXNNBX6oaGT+tVnzOqOFSeqe1lBu9NWIWW8uBqSDmjoabHpmWfYG+WHxpx+/YpxF93aVnL5&#10;wjVNJ10dfLqwxP0BM8UdXmGyBFZd9BKzJuenP5VE3h3AecOffaHIR1Ywjn6lsmkpLT4j0NANTFvM&#10;pvvZv90R3AnDCMyEud2y3HFPG3o64hzBv6f80ZaBYod2KdwUzco0FR88bHMoa4uq/afQIpBuoUcN&#10;XaLl094p/DnPDV0QthZOnL/6OF5+cMGxjsBOZsrSg2HTbgwVVoA5g3FHrp3xGsKfkx8vID10Xt7Y&#10;SKvLiL5m6GlJIEYgqtfRYlPC6gj+GJaoNS0vgey8+mExr/yEIX/ntKickM+GDmJnyWNosWlB2r7O&#10;rLxkIn83v8Uee3eBhm4KGPks76aL2fKGV6HHbalUSJv94V43aT9TpRCR86BTEI3XLnWBoXvR0JOI&#10;E4Pv0mJThnMG65Otyx1PsHY5c6WUs4Xp8t3QrTVa/K86k8CJyn+YlZmKyL+RLZk8HSCJQEM/Cqd7&#10;bbnliroPLOW+w2C4eg880gs3mLfe/ozNHATlekK8skmiVWdEfzd0Ynp7aLFpYeeV6Ym+HE0kYsIH&#10;rXyTQIvKiv5s6LBsAGweYlZuMsENl+gAfDFKC0OyBg09iuNqPQ8z5fJBMPCCCmhn9HXJraAOb2hO&#10;8MEFtPqM6PeGLmRm6Dq8NIIT1OfMyk0mu6B+RwwnreEeM/J+yKU6syEXAxbWIf+QPNl8alZ+MpGn&#10;qb1MTYK1X5A0QEPXefT534+1lktvF5RJh8DMoW3hdWe6rkmX4DgMudBzgKEYcoyphGP0eDn5vYwc&#10;17fYI7182H5vMmyzRwXbAELaVCm0YPWWK2kzMqL/D7loaQ+5xGAZAnuJZmDssG0cw8ujaTkZkc+G&#10;zonBf+TsZfDcjsGsKE8i1+xzs7oSiYVhtbI7imhJSMboqy3GrIdONNAMfVCZew/0yMNj5PEEKybC&#10;B0F+2J4vxJQSo4YXpJOXhezVjf995pymX//k9rWBc+auut7u8F4MUxcvW9w8fuKy9rNK7mo/a9G6&#10;J0+Qtu44DnT3hm3HT12w8mw4Lm3dOqC+FE1LQvAw61Rup8VmzRA+eCYxsTbTuuKImM0rNHtG9LSh&#10;s7x/sj42nYq6BwvprV9CbsS/MWtfPNl47XqaH8kUfT30qbAeem/00MnPqct619AFoXB4lfSfXdvw&#10;Ga8D/DmsAr3XDj3uhtDQ6e4/nHt9c/v3rpGnzdIe+kHblu1Z9eCypa8Zuj5tETYkTkXdZDqw6TQn&#10;qCm9ONXHeU/LvPfY04beE/PQU4Vc5/M4Udli1s5YkZvAB5ks5YsY0A19ird3DB16w9OIoTO9Y+iw&#10;HMEZV/k3Wiq8h8Pzw7vOP9LOwsrwTv6W0sYPzrxO9dVI912ydWtup7VlS5809DzBWiOdSAx3p1k7&#10;jbIJwbk0S9oMZEOPwNaok8l1SPoV7+AaObWldxFzLlm03GqZ5joYbei537EoYugwxtxZDzFLa5X0&#10;Ag2JS3cZ+oyl666AsW4wbaOhd05HrPCHiqukP59ytXrNUzt3HkOz5R1o6NnDCsGXzNoaEWycQUPT&#10;Bg09TNFM/6lDBfUzszZHZK8NVNNwJBPK2tqKLJPrvos19GMF/24akhMef/ndMWDo+sbQEeOs9IeO&#10;u6rlCRoSl+4wdBi3Hlkb2Akf9oTHxrvOXTf3Ms/+712ptG+LrPlCevPz1m0Zf6LoLT2B1xaWLgz0&#10;ymqNZqCh5wBeHm13at+atRfE8cE3aGTaoKF3AePkZm2OiBWVXlmzvt8gEY8tKHV9AsYWnrFBRHqn&#10;tpn+d2hITrih5eEpTCkMuURuHDBlzx+6dOGalTQkLt1h6Jff1XZ+uD3QI4+YOcgfGlTu+/eld6zQ&#10;/2GVSW1Dz5/XPu+YGvm/mKn1Idh39DjB/3AoFMqbsT409NzAicrfzdoLIkaT8YtRNPQubELilRpZ&#10;PuikoUimnHT1ym3w8Uxkmp4+Ba/U/eWKXz2b+i7gSRgtepdYKsBAu3rDhWX+wy2/fv5SGhKX7jD0&#10;C29f3cHELOer/yz17D/tuiZ9a7qZ0sYzbJXu/4l8JQoqmlL3X7NX3pdXH0KgoecGu6j906y9IE5U&#10;N9GwtDHuURor1qHdScPSoq8aup1XfmLW5ohsDqXbt4Xs91ztWbfAUuE70vk1JBh6hTd02uzALTQk&#10;a4bN8D3FVEV2w5f1WSOFpd6vaXJCcm3oq7fu4JipdXsY44vQSmJw5Cnl4ttb6yBGuvdX45iShg/1&#10;tVrgesC1meY5sHjdtvF6IXkEGnoYWIeFGO/Xg2q0S8ivCV+0xzJkpu9ss7ZGZHVotTQ0PSZKgxIt&#10;Fmblg9NpZFr0pqGTJ44NnFN7tai6Oe2Ftki+OrM2RwTj7DQUyYaCUs++SA89YuqjHVrW26MB+m5F&#10;Fd5PjDcM+PPgktS2X8u1oV86f+V5TCncXGh79HF9coMpa3gHlsGlYcwM1/qbCiYt+2thuXSosFI6&#10;ctacpgdoUl6Bhh5mqKht7qpD/iP9ICi5sRPTJTeC94xtNIr0sA/QyHhYGEEbxghH7zxl47UlZmXq&#10;EtUjxU7/92hoWvSmoXPOYOfQFCco7Qyf2gYtQ6rks4ztjBU8ydBQJFsGl7h2hg0XhhfgJ1G55/Mt&#10;L7ye9Rzrs2Y31TFlns4nAP3GUe4L3di8MaWtqnJt6KMc3p/BV5ydNy8w9Ep/aOrd911LQwyELNc1&#10;bbq1YOLSvBwmANDQw9hJBySqHmKYrEN7r9gh/4yGHA0xGRY2a0g0H13U3qLRplhrApdAXeS8vmNF&#10;9RdMlXQS0ShWUD3keNy1ZCAevoOgxaRF7/bQ1U+M9dmF4GGO155lSuvjThSwCsFbIM6YL1a4dV0O&#10;WbbhkSkFZf59kd4qmC98OTl8urSBhmSMtVr+Gxhmp4ESFVV4/kGTk5JrQ79gXqsfhnygHfpwCnyu&#10;X+IPnTcv/i42HYaee76Bhh6GlPuCWX0g2I2e9MK/IKbxMTGkj2DdERieASM2i49IN90ka51YneoM&#10;s7zJRHq6X5HsaQ0NRUhk6JmIXI+Dqa5VHm/qIVxLzqntJdfsM/0ak2tNbpafw7U3izeKE+SvyJNS&#10;Ma0CyQXWsvoXooZFQGXeL29fsWUyDUmbsQ7vWqa88VDXPG9SZrlvb8mS9bdC+q5du0bogQnItaFP&#10;mLtqTfjLUNIW/XyJqU92hZSNj/XaPqPZgIYeBuaKm9WXjVhB89Pi40JiRLO8yQSrFNIi0ibXhg7i&#10;Ej3JGCB/fx+a5c9Gg4Wm82jxSDbA15LLlrn0Fz7OhvWnMuXSV8ahEZgrXlgu/1N98JkJeoY0OOtG&#10;ZRkxb33lwk4zrw6EhpY36nPP58+fzz333HNJV3rLtaGfce3ypwqqPCHYeR8ENxtmamMouG1br+0z&#10;mg1o6GGsgnKLWX2ZiuOVlAyX45sEs/yJxJKnBVjMihaRNt1h6CwvT6PFJ4T0vF83y5+xavxltGgk&#10;B1iWLFn6nCSFH3d+OCdwA1Pu3RseIgkbcWGFP1RQ5v5oytI1KS0lOlHaMWis4G0pKPEeslRHpgaG&#10;DZ2rkF7lA/efAHGSFLhu9+7dSTcSyLWhV9d13D7h1jUrz791TduE+atbJ8xbvfKCOSvbta1b++SG&#10;tmjolGnNLGwAbVZnOrLz2n4br91IS02KjVfKzMqJJ7sQ3M/WBifR7BlBevfvmJWdjcgTzhW0+ITY&#10;wwucvWtWRjqy88pnsLsULRbJEZalS+q+kFy+OR0d4R7DeTc0z2dKXXthyp4+HAG9dTD4MunIsGrX&#10;X0ZWuwN3tD10/h//+MfOt/rbX3h9dNniNdXDZ7pXDK70fGipkI7oRh4Z0iC9YK7a88rFd7bq49Tt&#10;7e1nud3enb1h6P2NfDR0VpAXmf0nBsFn9jSsO7DY+UAlrPRHepIJX8LFihOVA5xTay+u9X+flpUa&#10;M+tG2p2prQXO8dr7HB/M+qUl51AeNCs/G7HprKNSJdlYQb2NFZW/mpWVSDDfn2ghM/7oWUFI9hBD&#10;r//C6wp84/P5YE6s/pJmwvyVVxZXSO/pPXVdAdJTh917YBs2otLGUGGp+1+26Z73rJXe9y3TGv6t&#10;LyerD2FIIaa66yMipkz6akyt/JjT/0t9ilZr6z1jiJk/L3n8ITT07MlHQweGioFS0gu7a6ioSaRX&#10;6iEmu4zlFSf59zCUhnQrRU71ZI5XbyW9yfs5Qf29XVA+I08H3+mmom9eof2TtG0X+bmOFZQr9b0B&#10;MoWXRrBOdQG5iWyDaX2kl6/fTOyiso8lvWlSx/8hBniN2dTGjJjQMZic2012sUkmZWvZS1lInpkz&#10;+frZYp0V/DHHK8vsvPprUtafyI2x82UznD8nkJuYGPwP8m9AYR3BKRnWg6QCjKHX1bn/1+sJfON2&#10;+b/xSXKtJIWXLK3b+OzIsTMkz+AKz4dMOSysFe5pwzKy4V53uAeur4dCe+LhKYDkJ+x6D0bukB+r&#10;kjZ0fv217r77TiZmvkMihtJbhq6qTdeR9F90l4jBdvgUNej1Khd2dDyYs70p45Gvho4gSA8Dhr60&#10;zr2fGFHI65UPeiT/d36/dmNHR0enGS7fsst64dzgLcMrl/1mWFXg7cGVgU8GlQc+Kyz3fD64yv/p&#10;4Crvp2x14G/Dqn1/GT4j8LvhlZ77zrip5a7Vj+84jRahs3z58nPdHu/zYUNRiKHLvWLoAUWTwjHR&#10;8TmXVwm53b6QV5KbWltbT6LV5xw0dARBdKIMnUryBEItLS1n0JCc4fH6HwnXAYYyAAydGif8WZLk&#10;7QFVnUNuail9VZcOaOgIgujEM/RgMHgmDckZHm/g0S6jGwiGfrQ8fvnGtra2nO6diIaOIIgOGnrk&#10;Z3eoqy1GeTz+qyUpdy+G0NARBNEZ6Ibu8RKD7SYZ22KUxyuH3G53KW1O1qChIwiiM5ANHYy1rs59&#10;S1tb24y1azum5kqa1jwLynVLvqj2GOXx+t/ctWtXTsbT0dARBNEZqIYueZT3mptXXt5dGz7DdZUk&#10;yXbvvfeOd7k8i+HmYWybl5x7fb17Bg3PCjR0BEF0BqKhK8TQ3W7vfPprt7O9bXtRW9u68ZLk/62x&#10;fW5P4CMakhVo6AiC6AxEQ/d4fNLmzZtPpL/2GK2tHScRU38u0j7y5wMPP/xw1tND0dARBNHpVUOX&#10;esfQVbW5Es6b/tqjrFq16gyPJ/AstA+GYRoaGwWalDFo6AiC6PSmoRMjCj3wwAPn0uS45NrQW1pW&#10;5myGSSb4Ze3mcBthHF06kO0URjR0BEF0etXQvUro/vvvT7rOeq4NvbW1NaV1n7uL5ubmYxslv740&#10;QKPbdyDbF7No6H2UidIglg8usIvaQpDVEchwKVmpADbZiJRjE5rm4AJYA5RUDF2W5Yl+v3xbJpo7&#10;d26nqZoa+oM9b+g9yY4dO4o3b94+dOPGjSNhlUlN005sbm4/xd3o0w2d6FtyjbLa3q4vGbqNbyob&#10;Kgavjojl1asSmQ8xp/MisTZRqegpo+KubBllF7Sfc4L6XGTZVxCst846tdu58AbU2VGpHmPcAo8T&#10;tf9HU9LCJqhzjG2EMm2CdjNNRgYSqRh6Y6PP7fWpJC0dgWkEQnV1dcfQYvqdoYNZb9iwwd7S0jKq&#10;PhAYq6pNV6lNLXf4AorUSFzW7fZqDa7GDxpcnhAYOPTK4dqCIm2UPPJ3jz76aNzNdVOhrxi6baY6&#10;wWg8EfOJt8kBVyaPjo231QSyulapwDqafmgTE69vnqn5RpEDQy+qlcaRm85+Y9siKprpP5WGIQOF&#10;VAy9rq7+zvoG95vpy/XmggULhtNi+rSht7VtL5IkafjatfeO07Tm68lNbpnL5X2NKCQ1BvRzMdYd&#10;25Z4gnyk957VTJe+YuisQw2YGY+N156nIVEMdTadGhtbLGjdtmqlzkRpkF0MvhVbb6zsTu0NmiNz&#10;sjV0QSi0CcpLnW3SN8DuuhGxovYubiIxwOj1MfQ8NnRYF37t2rXH+P3K9cvqG0l7o8sPq8sguxQb&#10;E18DyNAtxHDiGqV9Zt3RG3RPXTqMmNzezhhB28/kYqgjAdZatTqqXU71kN2hqJBm49WbWFH9Kxyz&#10;iepv9QzZkKWhw2YRne0U1UNWUXUwVRIMFXXu1FTs0C6l4chAAGZYLKuXDhhNBg2dsbS1tV1SXy/9&#10;8uied241UAydrfVPjZiMmTih5TIamiVSATNbKu4U6XHThJRgBTUY1S5R202TUgfqNLZhgr6149HT&#10;ZM0N3aLvahTJm3SHI3K+UL6xvrI7ipK+a4A2TjTkAU3Q3+X0ynReJEfADIsGFxp6hCee2DFKknwi&#10;6Y0fDJcTXWZq6jLNZIJrsGHzhqyudV8wdJugrokySkF9wPi7zam+SEOjYJ3qL6GXHpbyD+aSRZ3r&#10;31h5VYiksYLyElPr/z4nBr8xlmt3Br8lvWofzZKUWENnxeA7NCk5pG0k/++ISR8wGjVsd0d69J8P&#10;4eXxNDJMjKGTa/SCXdT+BE8AnXnJn1lee5/miIKcl0by74tsq2fMQ7TP5tDKaWgXfOAEEk/qiW5j&#10;OF/wW5tDeZupbU5vT1Ukf0BD78LrlSc2St6PzYdWukvqt9muj94XDJ0T1Q86jUPUPigmpmE0ExAz&#10;w6/vOWuEGP+HUTG8NIImEfPV/JHjdjF4EAzJGGuUlZfn0WwJ4XhtSWxeYurvghHSEHPK5NHkHL+M&#10;zWsUmGhRrdy123+MoScS59Q+IDk6e92sqN1nFheropid/MnNL+qGZyabU/uUOS23a/YjPUTPGro/&#10;bw1dkqSpkuTfZ8wfXxFTDP8O18vl9obqG6RQvatRcrka3T5ZXRwMNs9valk5R2tefn1z84rKpqbl&#10;ZUYFg8srmrXW2YLQv+ehF9X4JxsNgxjxNni8J73vzvFxEOdUj/pqNlVDTyabqL1FsyUEdvw3y28X&#10;godJj/htYu5dhmwg9okjnjhnsOtlahqGDnHhaZth7E5tq1lcrDghuJ1m0TGLMZNNkHHaY18knqG3&#10;KLnfgs7rC2wN1wGGkj+G3iD5Lye98qgXw4lE6iIKNMuytsQryz+VZXnM5s2bh8JyuLt3785qTnkm&#10;5Luh20T1EaNZWMVANRwnveEG43GWV17WMxhI19BJfD2MD8MLQuPQBSjVXf1ZQVWM+WKlt9PQjqJq&#10;5TRjOryUDPeMhUKWV88lZvyJMa1z6qWJodtFZWcxeVKBGwvpTf/TmMYKyv/o+QikXB8c48TgKlLe&#10;BUwV+bdOzpvl5VnGPPqLZAOsqMBN6XNO0G4u4v2n6AdJO2C4x5iPPG2s0tOQvoWZocN86XXr1p1M&#10;Q3IGMZG8M/R77tl0GjFzfW2VRIJ55A0Nno7m5ubLV6xYMRauGy2i18l3QyfG/XGnwYjqR/oLOaA0&#10;MNZoIqAhM5WojkQ6hk7M6x6apGM0Ul28ErVpeXykAmKYC6LyxoiY7W79pSIBbh5RaYK2Qy+GQnr2&#10;v4hK59UaPSHG0En7P7bPVDpn+9gEbbYxHyjpNERy0zoqTwrYeO16Yx5yDhtpEtKXGMiGTs59SGOj&#10;7+lEY+Zuj/9Dj0/xt6xZc9T4br6Qz4Zur1UqjEZBzO1xmsTAsIsxDcTxStSyxukYOicEl9IkHc4Z&#10;/LsxPXVDDwM9WOgBR5VhUPgrV3KOgvJzs/R4Iu0W9QpiDJ3cJKKmLQ6eoZ5rzAdirpaG0mT9Qy3O&#10;qT4AN5fYOKNoOIXcrJzqVaTe35IbyB6zeBCUSzMgfYmBbOjNze2VxnijwOQlSW4iPfLwY2kek8+G&#10;bhPlnWaGEU/EwN+kWXV609Aj2KcoI4mxbzaaL4gY6WZIJ2nLjceTKVVDh6cVYz5QxNDhc3+7qB2M&#10;TTeTXhggSEPITejXZjGxQkPvowxUQ5ek1Zzb7dlijNdF2uTx+t/xq+oVO3bsSGsOc2+Rz4bO8tq/&#10;zAwjkQY7mn5Is+eFoVMsdj74Z2N5xFAfgwSOVxujjjuDb7Cidq+ZOEFpZ8rawr3sZD30GvkcY7kg&#10;Zvrddkizi8pHxuOk7Hf18p3aRuNxkF4YweqQa43HYTyfXKNXIR/02I1paOh9lIFq6O3t7T81xkZE&#10;euXvNTU1/ZSG9Qny1dCJUUS9oEtVxEwaaRE9buh2h3KxPpMl/DFQFDZH9MtdYoKPwHGO1+YZjxPT&#10;/r2eIRmxhk7OlRG0YTQVxrVvNJYLgvcP3EztbOMxcp130SwJx9A5h9JqPM4K6iKadNQCX2jofZSB&#10;aOiw3IHHE2gwxuryyiFZXm46LS2fyVdDJz3XPxhNguXlxTQpCk7QnomO0/5C/pb0LxZ72tDBjPWy&#10;eNLL5tVzmWnNLIw722rUH8UOcZDzc0GeYof8M+NxMGkSXxn+YpPAL7fCzBb7LHKzcGg/0I8BMYYe&#10;zqv9BlZyLJqhnmxzKF8Y08i1eA6yDRNaohY5I+f9OtwI4IUqMelfGtNAel0EUvY643FODLd/SG3w&#10;dNKOqB4/GnofJZ6ht7f/Iudjx13TFsPqLUPvaOkY5XbDjvzR8e4Gv2/Lli052Ym/J8lPQ5cKuKh1&#10;WIKHhzijZ7BEsIrKhbHGZp0VXoGxtww9meDrzCJeouXNHczFDIHEEzHK18J5CCaGHk8QN4Sn34ZM&#10;kGyxUzITSc9DsPHBu83SzYSG3kcBQ3e5PVGGDvPQZbnlLBqSMyRJ/pWxHjD0e++992KaHJdcG3og&#10;EBhLTJDEdMVDW1rXrOkcu+1L5KOhE0OYEWUQSdZEsRumNoJYUZHheM8bevTTgpnATItFbRbNogNL&#10;AMPXqmbxRiUy9HjmDsfJU8urNJcODLOYxYJiy6FZGFh6INGLVGM+NPQ+Cqwo6PYEvjUaIQw9eL3K&#10;WhqSE9bdd9/JLrf/sLEeMFGXS6qlIXHJtaG3traeo28uYYiHeeYrV67sXOq3L5GPhm4TAucZzcLm&#10;CNxAk0whZhI1V5t1Knfpx53Kw8bj+gc0FM7wks8uKN8NnRm4iCbpsELgyUg6Meo9Qw03g/hIBbHr&#10;zhjFCuq/4y3hC8MqrFP7yixfRHan9iwNZ5hrmll4comkcc4mgdwsDhjjQaygwNeeMYtmkScgXn0t&#10;NlZffkDs+rjILmiv0ww65NyOWpMeBOdsfDqxicoymgXpK8BKi42Nnuslj/+I0QhB0JteuTJ34+g+&#10;n1IVWwfI4w18+NRTTx1Dw0zJfQ89uDQc0xXf4Pb6YGydhvQp8nUMvU8zUSqGXYuss4LHR0S/NE3+&#10;b4TEWad35dPz8stH0PyJKWsrsgnScZ35yrrmnR+NVAC9/EgsW9N8LKyRThPjM7djMDtLHpNaHUif&#10;AHbacbulucRQTf+zgzwe/8MrVqy4gGbJiGeffXaY16vOIPXsNa2DPA2Qev7e3r4uqndlRDd0vUfd&#10;JVNDj/lAKJ6h+/1qfWw73G6v3iPsi6ChI8gAZMmSJT9wuaTpjY0BoaHBczP5KSeTu8FbR3rxzmXL&#10;pJmLFy9JOjwCPPTQQ8fX1UE9XsHl8l1lVm6sXPU+mbTpShI/c+nS+vCn0ZQ1a9ZPCvgUd0Skt+9u&#10;a1tTQpN1fL7ADbExixYtN33BKcvqUW1autR1E03uc6ChIwiC9BPQ0BEEQfoJaOgIgiD9BK9Xudjr&#10;lX3pimZHEARBEARBEARBEARBEARBEARBEARBEARBEARBEARBEARBEARBEARBEARBEARBEARBEARB&#10;EARBEARBEARBEARBEARBEARBEARBEARBEARBEARBEARBEARBEARBEARBEARBEARBEARBEARB+iwM&#10;8/8BRtuVXh9RgfAAAAAASUVORK5CYIJQSwECLQAUAAYACAAAACEAsYJntgoBAAATAgAAEwAAAAAA&#10;AAAAAAAAAAAAAAAAW0NvbnRlbnRfVHlwZXNdLnhtbFBLAQItABQABgAIAAAAIQA4/SH/1gAAAJQB&#10;AAALAAAAAAAAAAAAAAAAADsBAABfcmVscy8ucmVsc1BLAQItABQABgAIAAAAIQClbLqaDwQAAHUL&#10;AAAOAAAAAAAAAAAAAAAAADoCAABkcnMvZTJvRG9jLnhtbFBLAQItABQABgAIAAAAIQCqJg6+vAAA&#10;ACEBAAAZAAAAAAAAAAAAAAAAAHUGAABkcnMvX3JlbHMvZTJvRG9jLnhtbC5yZWxzUEsBAi0AFAAG&#10;AAgAAAAhAIBL3XPiAAAACwEAAA8AAAAAAAAAAAAAAAAAaAcAAGRycy9kb3ducmV2LnhtbFBLAQIt&#10;AAoAAAAAAAAAIQC30oD+aSYAAGkmAAAUAAAAAAAAAAAAAAAAAHcIAABkcnMvbWVkaWEvaW1hZ2Ux&#10;LnBuZ1BLBQYAAAAABgAGAHwBAAASL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width:26372;height:6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QcyAAAAOMAAAAPAAAAZHJzL2Rvd25yZXYueG1sRE9fS8Mw&#10;EH8X/A7hBF/EJVtwSrdsiDgV31x1Y29Hc7bF5lKarO2+/SIIPt7v/y3Xo2tET12oPRuYThQI4sLb&#10;mksDn/nm9gFEiMgWG89k4EQB1qvLiyVm1g/8Qf02liKFcMjQQBVjm0kZioocholviRP37TuHMZ1d&#10;KW2HQwp3jZwpNZcOa04NFbb0VFHxsz06A4ebcv8expevQd/p9vm1z+93Njfm+mp8XICINMZ/8Z/7&#10;zab5eq61UrOpht+fEgBydQYAAP//AwBQSwECLQAUAAYACAAAACEA2+H2y+4AAACFAQAAEwAAAAAA&#10;AAAAAAAAAAAAAAAAW0NvbnRlbnRfVHlwZXNdLnhtbFBLAQItABQABgAIAAAAIQBa9CxbvwAAABUB&#10;AAALAAAAAAAAAAAAAAAAAB8BAABfcmVscy8ucmVsc1BLAQItABQABgAIAAAAIQC9obQcyAAAAOMA&#10;AAAPAAAAAAAAAAAAAAAAAAcCAABkcnMvZG93bnJldi54bWxQSwUGAAAAAAMAAwC3AAAA/AIAAAAA&#10;" fillcolor="white [3201]" stroked="f" strokeweight=".5pt">
            <v:textbox style="mso-next-textbox:#Text Box 2">
              <w:txbxContent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Université Hassan II de Casablanca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Faculté des Sciences Juridiques, Économiques et Sociales</w:t>
                  </w:r>
                </w:p>
                <w:p w:rsidR="00AD7361" w:rsidRPr="001A48F1" w:rsidRDefault="00AD7361" w:rsidP="00AD7361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</w:pPr>
                  <w:r w:rsidRPr="001A48F1">
                    <w:rPr>
                      <w:rFonts w:cstheme="minorHAnsi"/>
                      <w:b/>
                      <w:bCs/>
                      <w:spacing w:val="-4"/>
                      <w:sz w:val="18"/>
                      <w:szCs w:val="18"/>
                      <w:lang w:val="fr-CA"/>
                    </w:rPr>
                    <w:t>Casablanca-AinSebaâ</w:t>
                  </w:r>
                </w:p>
              </w:txbxContent>
            </v:textbox>
          </v:shape>
          <v:shape id="Text Box 2" o:spid="_x0000_s1027" type="#_x0000_t202" style="position:absolute;left:41442;width:2513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bwywAAAOEAAAAPAAAAZHJzL2Rvd25yZXYueG1sRI9Pa8JA&#10;FMTvhX6H5RV6qxtTDRJdRQJikXrwz8XbM/tMgtm3MbvVtJ/eLQgeh5n5DTOZdaYWV2pdZVlBvxeB&#10;IM6trrhQsN8tPkYgnEfWWFsmBb/kYDZ9fZlgqu2NN3Td+kIECLsUFZTeN6mULi/JoOvZhjh4J9sa&#10;9EG2hdQt3gLc1DKOokQarDgslNhQVlJ+3v4YBatsscbNMTajvzpbfp/mzWV/GCr1/tbNxyA8df4Z&#10;frS/tILPpB8Pk0EM/4/CG5DTOwAAAP//AwBQSwECLQAUAAYACAAAACEA2+H2y+4AAACFAQAAEwAA&#10;AAAAAAAAAAAAAAAAAAAAW0NvbnRlbnRfVHlwZXNdLnhtbFBLAQItABQABgAIAAAAIQBa9CxbvwAA&#10;ABUBAAALAAAAAAAAAAAAAAAAAB8BAABfcmVscy8ucmVsc1BLAQItABQABgAIAAAAIQBkaRbwywAA&#10;AOEAAAAPAAAAAAAAAAAAAAAAAAcCAABkcnMvZG93bnJldi54bWxQSwUGAAAAAAMAAwC3AAAA/wIA&#10;AAAA&#10;" filled="f" stroked="f" strokeweight=".5pt">
            <v:textbox>
              <w:txbxContent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 xml:space="preserve">جــامعــــــــة الـحســــــــن الــثــــــاني </w:t>
                  </w:r>
                  <w:r w:rsidRPr="00EC3ECD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بالدار البيضاء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كل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ال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ــعل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ـوم القـــــانوني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ـة والاقتصـــــاديــ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 والاجتمــــــاعي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ــــ</w:t>
                  </w: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  <w:lang w:val="fr-CA" w:bidi="ar-MA"/>
                    </w:rPr>
                    <w:t>ة</w:t>
                  </w:r>
                </w:p>
                <w:p w:rsidR="00AD7361" w:rsidRPr="00EC3ECD" w:rsidRDefault="00AD7361" w:rsidP="00AD7361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</w:pPr>
                  <w:r w:rsidRPr="00EC3ECD">
                    <w:rPr>
                      <w:rFonts w:ascii="Simplified Arabic" w:hAnsi="Simplified Arabic" w:cs="Simplified Arabic"/>
                      <w:b/>
                      <w:bCs/>
                      <w:sz w:val="20"/>
                      <w:szCs w:val="20"/>
                      <w:rtl/>
                      <w:lang w:val="fr-CA" w:bidi="ar-MA"/>
                    </w:rPr>
                    <w:t xml:space="preserve">الدارالبيضــــــــــــاء– عيــن السبـــــــع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8" type="#_x0000_t75" style="position:absolute;left:26482;top:1552;width:15579;height:40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3AxwAAAOMAAAAPAAAAZHJzL2Rvd25yZXYueG1sRI9BawIx&#10;FITvBf9DeEJvNbtbkO7WKCKIPXhx9Qc8Nq+b4OYlbKKu/74pFHocZuYbZrWZ3CDuNEbrWUG5KEAQ&#10;d15b7hVczvu3DxAxIWscPJOCJ0XYrGcvK2y0f/CJ7m3qRYZwbFCBSSk0UsbOkMO48IE4e99+dJiy&#10;HHupR3xkuBtkVRRL6dByXjAYaGeou7Y3pyAEPtLxHO1zb6p2eL/tysPWKvU6n7afIBJN6T/81/7S&#10;CqqirjO1Kkv4/ZT/gFz/AAAA//8DAFBLAQItABQABgAIAAAAIQDb4fbL7gAAAIUBAAATAAAAAAAA&#10;AAAAAAAAAAAAAABbQ29udGVudF9UeXBlc10ueG1sUEsBAi0AFAAGAAgAAAAhAFr0LFu/AAAAFQEA&#10;AAsAAAAAAAAAAAAAAAAAHwEAAF9yZWxzLy5yZWxzUEsBAi0AFAAGAAgAAAAhAMGzHcDHAAAA4wAA&#10;AA8AAAAAAAAAAAAAAAAABwIAAGRycy9kb3ducmV2LnhtbFBLBQYAAAAAAwADALcAAAD7AgAAAAA=&#10;">
            <v:imagedata r:id="rId1" o:title="" croptop="11359f" cropbottom="12870f" cropleft="5160f" cropright="7393f"/>
          </v:shape>
        </v:group>
      </w:pict>
    </w:r>
  </w:p>
  <w:p w:rsidR="00AD7361" w:rsidRDefault="00AD7361">
    <w:pPr>
      <w:pStyle w:val="En-tte"/>
    </w:pPr>
  </w:p>
  <w:p w:rsidR="00AD7361" w:rsidRDefault="00AD7361">
    <w:pPr>
      <w:pStyle w:val="En-tte"/>
    </w:pPr>
    <w:r>
      <w:t>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D7361"/>
    <w:rsid w:val="00007596"/>
    <w:rsid w:val="001C3EE5"/>
    <w:rsid w:val="001D330D"/>
    <w:rsid w:val="001D7069"/>
    <w:rsid w:val="00237A29"/>
    <w:rsid w:val="002508A3"/>
    <w:rsid w:val="00362ECF"/>
    <w:rsid w:val="00367C00"/>
    <w:rsid w:val="00397D1F"/>
    <w:rsid w:val="0047694A"/>
    <w:rsid w:val="004B47C2"/>
    <w:rsid w:val="004B736F"/>
    <w:rsid w:val="00514D8D"/>
    <w:rsid w:val="00563162"/>
    <w:rsid w:val="00574672"/>
    <w:rsid w:val="005805BF"/>
    <w:rsid w:val="005C78CB"/>
    <w:rsid w:val="00602681"/>
    <w:rsid w:val="00653FA4"/>
    <w:rsid w:val="006946C7"/>
    <w:rsid w:val="006A2E7C"/>
    <w:rsid w:val="00737B13"/>
    <w:rsid w:val="00740C7F"/>
    <w:rsid w:val="00790B61"/>
    <w:rsid w:val="00806EEB"/>
    <w:rsid w:val="00815D15"/>
    <w:rsid w:val="008423C0"/>
    <w:rsid w:val="008A3B79"/>
    <w:rsid w:val="00972535"/>
    <w:rsid w:val="009C002E"/>
    <w:rsid w:val="00A54640"/>
    <w:rsid w:val="00AD7361"/>
    <w:rsid w:val="00B14EF8"/>
    <w:rsid w:val="00B209A2"/>
    <w:rsid w:val="00B64B12"/>
    <w:rsid w:val="00B73415"/>
    <w:rsid w:val="00BF59E7"/>
    <w:rsid w:val="00D16237"/>
    <w:rsid w:val="00D3704B"/>
    <w:rsid w:val="00D64AAD"/>
    <w:rsid w:val="00D8260B"/>
    <w:rsid w:val="00DC6C8C"/>
    <w:rsid w:val="00E47DF5"/>
    <w:rsid w:val="00E71485"/>
    <w:rsid w:val="00E77FA1"/>
    <w:rsid w:val="00EA7EBA"/>
    <w:rsid w:val="00EC0D5E"/>
    <w:rsid w:val="00F228BE"/>
    <w:rsid w:val="00FA1AEB"/>
    <w:rsid w:val="00FD0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361"/>
  </w:style>
  <w:style w:type="paragraph" w:styleId="Pieddepage">
    <w:name w:val="footer"/>
    <w:basedOn w:val="Normal"/>
    <w:link w:val="PieddepageCar"/>
    <w:uiPriority w:val="99"/>
    <w:semiHidden/>
    <w:unhideWhenUsed/>
    <w:rsid w:val="00AD7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7361"/>
  </w:style>
  <w:style w:type="character" w:styleId="Lienhypertexte">
    <w:name w:val="Hyperlink"/>
    <w:basedOn w:val="Policepardfaut"/>
    <w:uiPriority w:val="99"/>
    <w:unhideWhenUsed/>
    <w:rsid w:val="00AD736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A3B79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deHTML">
    <w:name w:val="HTML Code"/>
    <w:basedOn w:val="Policepardfaut"/>
    <w:uiPriority w:val="99"/>
    <w:unhideWhenUsed/>
    <w:rsid w:val="008A3B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jesas.info@univh2c.ma" TargetMode="External"/><Relationship Id="rId1" Type="http://schemas.openxmlformats.org/officeDocument/2006/relationships/hyperlink" Target="mailto:fsjesas.univh2c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A29D-4151-40C2-9575-438FB05C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FSJES Ain Sebaâ</dc:creator>
  <cp:lastModifiedBy>pc-02</cp:lastModifiedBy>
  <cp:revision>3</cp:revision>
  <cp:lastPrinted>2025-11-27T15:23:00Z</cp:lastPrinted>
  <dcterms:created xsi:type="dcterms:W3CDTF">2025-12-08T14:10:00Z</dcterms:created>
  <dcterms:modified xsi:type="dcterms:W3CDTF">2025-12-08T14:11:00Z</dcterms:modified>
</cp:coreProperties>
</file>